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92273">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right="0"/>
        <w:jc w:val="center"/>
        <w:textAlignment w:val="auto"/>
        <w:rPr>
          <w:rFonts w:hint="eastAsia" w:ascii="方正小标宋_GBK" w:hAnsi="方正小标宋_GBK" w:eastAsia="方正小标宋_GBK" w:cs="方正小标宋_GBK"/>
          <w:b w:val="0"/>
          <w:bCs w:val="0"/>
          <w:i w:val="0"/>
          <w:iCs w:val="0"/>
          <w:caps w:val="0"/>
          <w:color w:val="333333"/>
          <w:spacing w:val="0"/>
          <w:sz w:val="28"/>
          <w:szCs w:val="28"/>
          <w:u w:val="none"/>
          <w:shd w:val="clear" w:color="auto" w:fill="FFFFFF"/>
          <w:lang w:val="en-US" w:eastAsia="zh-CN"/>
        </w:rPr>
      </w:pPr>
      <w:bookmarkStart w:id="6" w:name="_GoBack"/>
      <w:bookmarkStart w:id="0" w:name="_Toc513029200"/>
      <w:bookmarkStart w:id="1" w:name="_Toc16938516"/>
      <w:bookmarkStart w:id="2" w:name="_Toc20823272"/>
      <w:bookmarkStart w:id="3" w:name="_Toc479757206"/>
      <w:bookmarkStart w:id="4" w:name="_Toc523127445"/>
      <w:r>
        <w:rPr>
          <w:rFonts w:hint="eastAsia" w:ascii="方正小标宋_GBK" w:hAnsi="方正小标宋_GBK" w:eastAsia="方正小标宋_GBK" w:cs="方正小标宋_GBK"/>
          <w:b w:val="0"/>
          <w:bCs w:val="0"/>
          <w:i w:val="0"/>
          <w:iCs w:val="0"/>
          <w:caps w:val="0"/>
          <w:color w:val="333333"/>
          <w:spacing w:val="0"/>
          <w:sz w:val="36"/>
          <w:szCs w:val="36"/>
          <w:u w:val="none"/>
          <w:shd w:val="clear" w:color="auto" w:fill="FFFFFF"/>
          <w:lang w:eastAsia="zh-CN"/>
        </w:rPr>
        <w:t>金湖县第二中学高一、高三厕所改造项目</w:t>
      </w:r>
      <w:r>
        <w:rPr>
          <w:rFonts w:hint="eastAsia" w:ascii="方正小标宋_GBK" w:hAnsi="方正小标宋_GBK" w:eastAsia="方正小标宋_GBK" w:cs="方正小标宋_GBK"/>
          <w:b w:val="0"/>
          <w:bCs w:val="0"/>
          <w:i w:val="0"/>
          <w:iCs w:val="0"/>
          <w:caps w:val="0"/>
          <w:color w:val="333333"/>
          <w:spacing w:val="0"/>
          <w:sz w:val="36"/>
          <w:szCs w:val="36"/>
          <w:u w:val="none"/>
          <w:shd w:val="clear" w:color="auto" w:fill="FFFFFF"/>
          <w:lang w:val="en-US" w:eastAsia="zh-CN"/>
        </w:rPr>
        <w:t>竞争性磋商公告</w:t>
      </w:r>
      <w:bookmarkEnd w:id="6"/>
    </w:p>
    <w:p w14:paraId="09150E64">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cs="宋体"/>
          <w:i w:val="0"/>
          <w:iCs w:val="0"/>
          <w:caps w:val="0"/>
          <w:color w:val="333333"/>
          <w:spacing w:val="0"/>
          <w:sz w:val="24"/>
          <w:szCs w:val="24"/>
          <w:u w:val="none"/>
          <w:shd w:val="clear" w:color="auto" w:fill="FFFFFF"/>
          <w:lang w:val="en-US" w:eastAsia="zh-CN"/>
        </w:rPr>
        <w:t>受</w:t>
      </w:r>
      <w:r>
        <w:rPr>
          <w:rFonts w:hint="eastAsia" w:cs="宋体"/>
          <w:i w:val="0"/>
          <w:iCs w:val="0"/>
          <w:caps w:val="0"/>
          <w:color w:val="333333"/>
          <w:spacing w:val="0"/>
          <w:sz w:val="24"/>
          <w:szCs w:val="24"/>
          <w:u w:val="single"/>
          <w:shd w:val="clear" w:color="auto" w:fill="FFFFFF"/>
          <w:lang w:eastAsia="zh-CN"/>
        </w:rPr>
        <w:t>金湖县第二中学</w:t>
      </w:r>
      <w:r>
        <w:rPr>
          <w:rFonts w:hint="eastAsia" w:ascii="宋体" w:hAnsi="宋体" w:eastAsia="宋体" w:cs="宋体"/>
          <w:i w:val="0"/>
          <w:iCs w:val="0"/>
          <w:caps w:val="0"/>
          <w:color w:val="333333"/>
          <w:spacing w:val="0"/>
          <w:sz w:val="24"/>
          <w:szCs w:val="24"/>
          <w:shd w:val="clear" w:color="auto" w:fill="FFFFFF"/>
        </w:rPr>
        <w:t>委托，中诚运玛咨询股份有限公司就</w:t>
      </w:r>
      <w:r>
        <w:rPr>
          <w:rFonts w:hint="eastAsia" w:cs="宋体"/>
          <w:i w:val="0"/>
          <w:iCs w:val="0"/>
          <w:caps w:val="0"/>
          <w:color w:val="333333"/>
          <w:spacing w:val="0"/>
          <w:sz w:val="24"/>
          <w:szCs w:val="24"/>
          <w:u w:val="single"/>
          <w:shd w:val="clear" w:color="auto" w:fill="FFFFFF"/>
          <w:lang w:eastAsia="zh-CN"/>
        </w:rPr>
        <w:t>金湖县第二中学高一、高三厕所改造项目</w:t>
      </w:r>
      <w:r>
        <w:rPr>
          <w:rFonts w:hint="eastAsia" w:ascii="宋体" w:hAnsi="宋体" w:eastAsia="宋体" w:cs="宋体"/>
          <w:i w:val="0"/>
          <w:iCs w:val="0"/>
          <w:caps w:val="0"/>
          <w:color w:val="333333"/>
          <w:spacing w:val="0"/>
          <w:sz w:val="24"/>
          <w:szCs w:val="24"/>
          <w:shd w:val="clear" w:color="auto" w:fill="FFFFFF"/>
        </w:rPr>
        <w:t>进行竞争性磋商，现邀请符合条件的供应商参加磋商。</w:t>
      </w:r>
    </w:p>
    <w:p w14:paraId="3B4FDBB4">
      <w:pPr>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i w:val="0"/>
          <w:iCs w:val="0"/>
          <w:caps w:val="0"/>
          <w:color w:val="333333"/>
          <w:spacing w:val="0"/>
          <w:sz w:val="24"/>
          <w:szCs w:val="24"/>
          <w:shd w:val="clear" w:color="auto" w:fill="FFFFFF"/>
        </w:rPr>
      </w:pPr>
      <w:r>
        <w:rPr>
          <w:rFonts w:hint="eastAsia" w:ascii="宋体" w:hAnsi="宋体" w:cs="宋体"/>
          <w:b/>
          <w:bCs/>
          <w:kern w:val="0"/>
          <w:sz w:val="24"/>
        </w:rPr>
        <w:t>一、项目基本情况</w:t>
      </w:r>
    </w:p>
    <w:p w14:paraId="6AB9F698">
      <w:pPr>
        <w:pageBreakBefore w:val="0"/>
        <w:widowControl w:val="0"/>
        <w:kinsoku/>
        <w:wordWrap/>
        <w:overflowPunct/>
        <w:topLinePunct w:val="0"/>
        <w:bidi w:val="0"/>
        <w:spacing w:line="360" w:lineRule="auto"/>
        <w:ind w:firstLine="484" w:firstLineChars="202"/>
        <w:rPr>
          <w:rFonts w:hint="eastAsia" w:ascii="宋体" w:hAnsi="宋体" w:eastAsia="宋体" w:cs="宋体"/>
          <w:color w:val="auto"/>
          <w:sz w:val="24"/>
          <w:u w:val="none"/>
          <w:lang w:val="en-US" w:eastAsia="zh-CN"/>
        </w:rPr>
      </w:pPr>
      <w:r>
        <w:rPr>
          <w:rFonts w:hint="eastAsia" w:ascii="宋体" w:hAnsi="宋体" w:cs="宋体"/>
          <w:color w:val="auto"/>
          <w:sz w:val="24"/>
          <w:lang w:eastAsia="zh-CN"/>
        </w:rPr>
        <w:t>（1）</w:t>
      </w:r>
      <w:r>
        <w:rPr>
          <w:rFonts w:hint="eastAsia" w:ascii="宋体" w:hAnsi="宋体" w:cs="宋体"/>
          <w:color w:val="auto"/>
          <w:sz w:val="24"/>
        </w:rPr>
        <w:t>项目名称：</w:t>
      </w:r>
      <w:r>
        <w:rPr>
          <w:rFonts w:hint="eastAsia" w:cs="宋体"/>
          <w:i w:val="0"/>
          <w:iCs w:val="0"/>
          <w:caps w:val="0"/>
          <w:color w:val="333333"/>
          <w:spacing w:val="0"/>
          <w:sz w:val="24"/>
          <w:szCs w:val="24"/>
          <w:u w:val="none"/>
          <w:shd w:val="clear" w:color="auto" w:fill="FFFFFF"/>
          <w:lang w:eastAsia="zh-CN"/>
        </w:rPr>
        <w:t>金湖县第二中学高一、高三厕所改造项目</w:t>
      </w:r>
      <w:r>
        <w:rPr>
          <w:rFonts w:hint="eastAsia" w:ascii="宋体" w:hAnsi="宋体" w:cs="宋体"/>
          <w:i w:val="0"/>
          <w:iCs w:val="0"/>
          <w:caps w:val="0"/>
          <w:color w:val="333333"/>
          <w:spacing w:val="0"/>
          <w:sz w:val="24"/>
          <w:szCs w:val="24"/>
          <w:u w:val="none"/>
          <w:shd w:val="clear" w:color="auto" w:fill="FFFFFF"/>
          <w:lang w:eastAsia="zh-CN"/>
        </w:rPr>
        <w:t>。</w:t>
      </w:r>
    </w:p>
    <w:p w14:paraId="36F23F7A">
      <w:pPr>
        <w:pageBreakBefore w:val="0"/>
        <w:widowControl w:val="0"/>
        <w:kinsoku/>
        <w:wordWrap/>
        <w:overflowPunct/>
        <w:topLinePunct w:val="0"/>
        <w:bidi w:val="0"/>
        <w:spacing w:line="360" w:lineRule="auto"/>
        <w:ind w:firstLine="484" w:firstLineChars="202"/>
        <w:rPr>
          <w:rFonts w:hint="eastAsia" w:ascii="宋体" w:hAnsi="宋体" w:eastAsia="宋体" w:cs="宋体"/>
          <w:color w:val="auto"/>
          <w:sz w:val="24"/>
          <w:lang w:eastAsia="zh-CN"/>
        </w:rPr>
      </w:pPr>
      <w:r>
        <w:rPr>
          <w:rFonts w:hint="eastAsia" w:ascii="宋体" w:hAnsi="宋体" w:cs="宋体"/>
          <w:color w:val="auto"/>
          <w:sz w:val="24"/>
          <w:lang w:eastAsia="zh-CN"/>
        </w:rPr>
        <w:t>（2）</w:t>
      </w:r>
      <w:r>
        <w:rPr>
          <w:rFonts w:hint="eastAsia" w:ascii="宋体" w:hAnsi="宋体" w:cs="宋体"/>
          <w:color w:val="auto"/>
          <w:sz w:val="24"/>
        </w:rPr>
        <w:t>采购方式：</w:t>
      </w:r>
      <w:r>
        <w:rPr>
          <w:rFonts w:hint="eastAsia" w:ascii="宋体" w:hAnsi="宋体" w:cs="宋体"/>
          <w:color w:val="auto"/>
          <w:sz w:val="24"/>
          <w:lang w:val="en-US" w:eastAsia="zh-CN"/>
        </w:rPr>
        <w:t>竞争性磋商</w:t>
      </w:r>
      <w:r>
        <w:rPr>
          <w:rFonts w:hint="eastAsia" w:ascii="宋体" w:hAnsi="宋体" w:cs="宋体"/>
          <w:color w:val="auto"/>
          <w:sz w:val="24"/>
          <w:lang w:eastAsia="zh-CN"/>
        </w:rPr>
        <w:t>。</w:t>
      </w:r>
    </w:p>
    <w:p w14:paraId="46F77A2A">
      <w:pPr>
        <w:pageBreakBefore w:val="0"/>
        <w:widowControl w:val="0"/>
        <w:kinsoku/>
        <w:wordWrap/>
        <w:overflowPunct/>
        <w:topLinePunct w:val="0"/>
        <w:bidi w:val="0"/>
        <w:spacing w:line="360" w:lineRule="auto"/>
        <w:ind w:firstLine="484" w:firstLineChars="202"/>
        <w:rPr>
          <w:rFonts w:hint="eastAsia" w:ascii="宋体" w:hAnsi="宋体" w:eastAsia="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预算金额：</w:t>
      </w:r>
      <w:r>
        <w:rPr>
          <w:rFonts w:hint="eastAsia" w:ascii="宋体" w:hAnsi="宋体" w:cs="宋体"/>
          <w:color w:val="auto"/>
          <w:sz w:val="24"/>
          <w:highlight w:val="none"/>
          <w:lang w:val="en-US" w:eastAsia="zh-CN"/>
        </w:rPr>
        <w:t>663304.77</w:t>
      </w:r>
      <w:r>
        <w:rPr>
          <w:rFonts w:hint="eastAsia" w:ascii="宋体" w:hAnsi="宋体" w:eastAsia="宋体" w:cs="宋体"/>
          <w:color w:val="auto"/>
          <w:sz w:val="24"/>
          <w:highlight w:val="none"/>
        </w:rPr>
        <w:t>元</w:t>
      </w:r>
    </w:p>
    <w:p w14:paraId="73F41B9E">
      <w:pPr>
        <w:pageBreakBefore w:val="0"/>
        <w:widowControl w:val="0"/>
        <w:kinsoku/>
        <w:wordWrap/>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4）最高限价：594000.00元，</w:t>
      </w:r>
      <w:r>
        <w:rPr>
          <w:rFonts w:hint="eastAsia" w:ascii="宋体" w:hAnsi="宋体" w:cs="宋体"/>
          <w:color w:val="auto"/>
          <w:sz w:val="24"/>
          <w:highlight w:val="none"/>
        </w:rPr>
        <w:t>报价不得超过</w:t>
      </w:r>
      <w:r>
        <w:rPr>
          <w:rFonts w:hint="eastAsia" w:ascii="宋体" w:hAnsi="宋体" w:cs="宋体"/>
          <w:color w:val="auto"/>
          <w:sz w:val="24"/>
          <w:highlight w:val="none"/>
          <w:lang w:val="en-US" w:eastAsia="zh-CN"/>
        </w:rPr>
        <w:t>最高限价</w:t>
      </w:r>
      <w:r>
        <w:rPr>
          <w:rFonts w:hint="eastAsia" w:ascii="宋体" w:hAnsi="宋体" w:cs="宋体"/>
          <w:color w:val="auto"/>
          <w:sz w:val="24"/>
          <w:highlight w:val="none"/>
        </w:rPr>
        <w:t>，否则作废标处理</w:t>
      </w:r>
      <w:r>
        <w:rPr>
          <w:rFonts w:hint="eastAsia" w:ascii="宋体" w:hAnsi="宋体" w:cs="宋体"/>
          <w:color w:val="auto"/>
          <w:sz w:val="24"/>
          <w:highlight w:val="none"/>
          <w:lang w:eastAsia="zh-CN"/>
        </w:rPr>
        <w:t>。</w:t>
      </w:r>
    </w:p>
    <w:p w14:paraId="41900A96">
      <w:pPr>
        <w:pageBreakBefore w:val="0"/>
        <w:widowControl w:val="0"/>
        <w:kinsoku/>
        <w:wordWrap/>
        <w:overflowPunct/>
        <w:topLinePunct w:val="0"/>
        <w:bidi w:val="0"/>
        <w:spacing w:line="360" w:lineRule="auto"/>
        <w:ind w:firstLine="484" w:firstLineChars="202"/>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5）招标</w:t>
      </w:r>
      <w:r>
        <w:rPr>
          <w:rFonts w:hint="eastAsia" w:ascii="宋体" w:hAnsi="宋体" w:cs="宋体"/>
          <w:color w:val="auto"/>
          <w:sz w:val="24"/>
          <w:highlight w:val="none"/>
        </w:rPr>
        <w:t>需求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金湖县第二中学高一、高三厕所改造，具体内容详见采购需求及工程量清单。</w:t>
      </w:r>
    </w:p>
    <w:p w14:paraId="364AA99C">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）计划工期</w:t>
      </w:r>
      <w:r>
        <w:rPr>
          <w:rFonts w:hint="eastAsia" w:ascii="宋体" w:hAnsi="宋体" w:eastAsia="宋体" w:cs="宋体"/>
          <w:color w:val="auto"/>
          <w:sz w:val="24"/>
          <w:szCs w:val="24"/>
          <w:highlight w:val="none"/>
          <w:lang w:val="en-US"/>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日历天</w:t>
      </w:r>
      <w:r>
        <w:rPr>
          <w:rFonts w:hint="eastAsia" w:ascii="宋体" w:hAnsi="宋体" w:cs="宋体"/>
          <w:color w:val="auto"/>
          <w:sz w:val="24"/>
          <w:szCs w:val="24"/>
          <w:highlight w:val="none"/>
          <w:lang w:val="en-US" w:eastAsia="zh-CN"/>
        </w:rPr>
        <w:t>。</w:t>
      </w:r>
    </w:p>
    <w:p w14:paraId="586F0002">
      <w:pPr>
        <w:keepNext w:val="0"/>
        <w:keepLines w:val="0"/>
        <w:pageBreakBefore w:val="0"/>
        <w:widowControl w:val="0"/>
        <w:kinsoku/>
        <w:wordWrap/>
        <w:overflowPunct/>
        <w:topLinePunct w:val="0"/>
        <w:autoSpaceDE/>
        <w:autoSpaceDN/>
        <w:bidi w:val="0"/>
        <w:adjustRightInd/>
        <w:spacing w:afterAutospacing="0" w:line="360" w:lineRule="auto"/>
        <w:ind w:left="0" w:leftChars="0" w:firstLine="484" w:firstLineChars="20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质量</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 xml:space="preserve">合格。 </w:t>
      </w:r>
    </w:p>
    <w:p w14:paraId="3B5F04B7">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Style w:val="50"/>
          <w:rFonts w:hint="eastAsia" w:cs="宋体"/>
          <w:b/>
          <w:bCs/>
          <w:i w:val="0"/>
          <w:iCs w:val="0"/>
          <w:caps w:val="0"/>
          <w:color w:val="333333"/>
          <w:spacing w:val="0"/>
          <w:sz w:val="24"/>
          <w:szCs w:val="24"/>
          <w:shd w:val="clear" w:color="auto" w:fill="FFFFFF"/>
          <w:lang w:val="en-US" w:eastAsia="zh-CN"/>
        </w:rPr>
        <w:t>二</w:t>
      </w:r>
      <w:r>
        <w:rPr>
          <w:rStyle w:val="50"/>
          <w:rFonts w:hint="eastAsia" w:ascii="宋体" w:hAnsi="宋体" w:eastAsia="宋体" w:cs="宋体"/>
          <w:b/>
          <w:bCs/>
          <w:i w:val="0"/>
          <w:iCs w:val="0"/>
          <w:caps w:val="0"/>
          <w:color w:val="333333"/>
          <w:spacing w:val="0"/>
          <w:sz w:val="24"/>
          <w:szCs w:val="24"/>
          <w:shd w:val="clear" w:color="auto" w:fill="FFFFFF"/>
        </w:rPr>
        <w:t>、供应商资格要求</w:t>
      </w:r>
    </w:p>
    <w:p w14:paraId="75D2FF11">
      <w:pPr>
        <w:pStyle w:val="42"/>
        <w:keepNext w:val="0"/>
        <w:keepLines w:val="0"/>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highlight w:val="none"/>
          <w:shd w:val="clear" w:color="auto" w:fill="FFFFFF"/>
          <w:lang w:val="en-US" w:eastAsia="zh-CN"/>
        </w:rPr>
      </w:pPr>
      <w:r>
        <w:rPr>
          <w:rFonts w:hint="eastAsia" w:cs="宋体"/>
          <w:highlight w:val="none"/>
          <w:shd w:val="clear" w:color="auto" w:fill="FFFFFF"/>
          <w:lang w:val="en-US" w:eastAsia="zh-CN"/>
        </w:rPr>
        <w:t>1.</w:t>
      </w:r>
      <w:r>
        <w:rPr>
          <w:rFonts w:hint="eastAsia" w:ascii="宋体" w:hAnsi="宋体" w:eastAsia="宋体" w:cs="宋体"/>
          <w:highlight w:val="none"/>
          <w:shd w:val="clear" w:color="auto" w:fill="FFFFFF"/>
          <w:lang w:val="en-US" w:eastAsia="zh-CN"/>
        </w:rPr>
        <w:t>投标人必须符合《中华人民共和国政府采购法》第二十二条的六项条件（提供承诺书加盖公章）；</w:t>
      </w:r>
    </w:p>
    <w:p w14:paraId="2ED86E7D">
      <w:pPr>
        <w:pStyle w:val="42"/>
        <w:keepNext w:val="0"/>
        <w:keepLines w:val="0"/>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highlight w:val="none"/>
          <w:shd w:val="clear" w:color="auto" w:fill="FFFFFF"/>
          <w:lang w:val="en-US" w:eastAsia="zh-CN"/>
        </w:rPr>
      </w:pPr>
      <w:r>
        <w:rPr>
          <w:rFonts w:hint="eastAsia" w:cs="宋体"/>
          <w:highlight w:val="none"/>
          <w:shd w:val="clear" w:color="auto" w:fill="FFFFFF"/>
          <w:lang w:val="en-US" w:eastAsia="zh-CN"/>
        </w:rPr>
        <w:t>2.</w:t>
      </w:r>
      <w:r>
        <w:rPr>
          <w:rFonts w:hint="eastAsia" w:ascii="宋体" w:hAnsi="宋体" w:eastAsia="宋体" w:cs="宋体"/>
          <w:highlight w:val="none"/>
          <w:shd w:val="clear" w:color="auto" w:fill="FFFFFF"/>
          <w:lang w:val="en-US" w:eastAsia="zh-CN"/>
        </w:rPr>
        <w:t>投标人提供法人或者其他组织的营业执照等证明文件（复印件加盖公章）；</w:t>
      </w:r>
    </w:p>
    <w:p w14:paraId="14E5DFFF">
      <w:pPr>
        <w:numPr>
          <w:ilvl w:val="0"/>
          <w:numId w:val="0"/>
        </w:numPr>
        <w:autoSpaceDE w:val="0"/>
        <w:autoSpaceDN w:val="0"/>
        <w:spacing w:line="360" w:lineRule="auto"/>
        <w:ind w:firstLine="480" w:firstLineChars="200"/>
        <w:rPr>
          <w:rStyle w:val="98"/>
          <w:rFonts w:hint="eastAsia" w:ascii="宋体" w:hAnsi="宋体" w:eastAsia="宋体" w:cs="宋体"/>
          <w:color w:val="auto"/>
          <w:sz w:val="24"/>
          <w:szCs w:val="24"/>
          <w:highlight w:val="none"/>
        </w:rPr>
      </w:pPr>
      <w:r>
        <w:rPr>
          <w:rStyle w:val="98"/>
          <w:rFonts w:hint="eastAsia" w:ascii="宋体" w:hAnsi="宋体" w:cs="宋体"/>
          <w:color w:val="auto"/>
          <w:sz w:val="24"/>
          <w:szCs w:val="24"/>
          <w:highlight w:val="none"/>
          <w:lang w:val="en-US" w:eastAsia="zh-CN"/>
        </w:rPr>
        <w:t>3.</w:t>
      </w:r>
      <w:r>
        <w:rPr>
          <w:rStyle w:val="98"/>
          <w:rFonts w:hint="eastAsia" w:ascii="宋体" w:hAnsi="宋体" w:eastAsia="宋体" w:cs="宋体"/>
          <w:color w:val="auto"/>
          <w:sz w:val="24"/>
          <w:szCs w:val="24"/>
          <w:highlight w:val="none"/>
          <w:lang w:val="en-US"/>
        </w:rPr>
        <w:t>投标人</w:t>
      </w:r>
      <w:r>
        <w:rPr>
          <w:rStyle w:val="98"/>
          <w:rFonts w:hint="eastAsia" w:ascii="宋体" w:hAnsi="宋体" w:eastAsia="宋体" w:cs="宋体"/>
          <w:color w:val="auto"/>
          <w:sz w:val="24"/>
          <w:szCs w:val="24"/>
          <w:highlight w:val="none"/>
        </w:rPr>
        <w:t>应具备</w:t>
      </w:r>
      <w:r>
        <w:rPr>
          <w:rStyle w:val="98"/>
          <w:rFonts w:hint="eastAsia" w:ascii="宋体" w:hAnsi="宋体" w:eastAsia="宋体" w:cs="宋体"/>
          <w:color w:val="auto"/>
          <w:sz w:val="24"/>
          <w:szCs w:val="24"/>
          <w:highlight w:val="none"/>
          <w:lang w:eastAsia="zh-CN"/>
        </w:rPr>
        <w:t>建筑工程施工总承包三级及以上资质或建筑装修装饰工程专业承包二级及以上资质</w:t>
      </w:r>
      <w:r>
        <w:rPr>
          <w:rStyle w:val="98"/>
          <w:rFonts w:hint="eastAsia" w:ascii="宋体" w:hAnsi="宋体" w:eastAsia="宋体" w:cs="宋体"/>
          <w:color w:val="auto"/>
          <w:sz w:val="24"/>
          <w:szCs w:val="24"/>
          <w:highlight w:val="none"/>
        </w:rPr>
        <w:t>并取得安全生产许可证（</w:t>
      </w:r>
      <w:r>
        <w:rPr>
          <w:rStyle w:val="98"/>
          <w:rFonts w:hint="eastAsia" w:ascii="宋体" w:hAnsi="宋体" w:eastAsia="宋体" w:cs="宋体"/>
          <w:color w:val="auto"/>
          <w:sz w:val="24"/>
          <w:szCs w:val="24"/>
          <w:highlight w:val="none"/>
          <w:lang w:val="en-US"/>
        </w:rPr>
        <w:t>提供有效资质证书及安全生产许可证复印件加盖公章）</w:t>
      </w:r>
      <w:r>
        <w:rPr>
          <w:rStyle w:val="98"/>
          <w:rFonts w:hint="eastAsia" w:ascii="宋体" w:hAnsi="宋体" w:eastAsia="宋体" w:cs="宋体"/>
          <w:color w:val="auto"/>
          <w:sz w:val="24"/>
          <w:szCs w:val="24"/>
          <w:highlight w:val="none"/>
        </w:rPr>
        <w:t>；</w:t>
      </w:r>
    </w:p>
    <w:p w14:paraId="6AC0177D">
      <w:pPr>
        <w:numPr>
          <w:ilvl w:val="0"/>
          <w:numId w:val="0"/>
        </w:numPr>
        <w:autoSpaceDE w:val="0"/>
        <w:autoSpaceDN w:val="0"/>
        <w:spacing w:line="360" w:lineRule="auto"/>
        <w:ind w:firstLine="480" w:firstLineChars="200"/>
        <w:rPr>
          <w:rStyle w:val="98"/>
          <w:rFonts w:hint="eastAsia" w:ascii="宋体" w:hAnsi="宋体" w:eastAsia="宋体" w:cs="宋体"/>
          <w:color w:val="auto"/>
          <w:sz w:val="24"/>
          <w:szCs w:val="24"/>
          <w:highlight w:val="none"/>
          <w:lang w:val="en-US" w:eastAsia="zh-CN"/>
        </w:rPr>
      </w:pPr>
      <w:r>
        <w:rPr>
          <w:rStyle w:val="98"/>
          <w:rFonts w:hint="eastAsia" w:ascii="宋体" w:hAnsi="宋体" w:cs="宋体"/>
          <w:color w:val="auto"/>
          <w:sz w:val="24"/>
          <w:szCs w:val="24"/>
          <w:highlight w:val="none"/>
          <w:lang w:val="en-US" w:eastAsia="zh-CN"/>
        </w:rPr>
        <w:t>4.</w:t>
      </w:r>
      <w:r>
        <w:rPr>
          <w:rStyle w:val="98"/>
          <w:rFonts w:hint="eastAsia" w:ascii="宋体" w:hAnsi="宋体" w:eastAsia="宋体" w:cs="宋体"/>
          <w:color w:val="auto"/>
          <w:sz w:val="24"/>
          <w:szCs w:val="24"/>
          <w:highlight w:val="none"/>
          <w:lang w:val="en-US" w:eastAsia="zh-CN"/>
        </w:rPr>
        <w:t>投标人拟选派</w:t>
      </w:r>
      <w:r>
        <w:rPr>
          <w:rStyle w:val="98"/>
          <w:rFonts w:hint="eastAsia" w:ascii="宋体" w:hAnsi="宋体" w:cs="宋体"/>
          <w:color w:val="auto"/>
          <w:sz w:val="24"/>
          <w:szCs w:val="24"/>
          <w:highlight w:val="none"/>
          <w:lang w:val="en-US" w:eastAsia="zh-CN"/>
        </w:rPr>
        <w:t>的</w:t>
      </w:r>
      <w:r>
        <w:rPr>
          <w:rStyle w:val="98"/>
          <w:rFonts w:hint="eastAsia" w:ascii="宋体" w:hAnsi="宋体" w:eastAsia="宋体" w:cs="宋体"/>
          <w:color w:val="auto"/>
          <w:sz w:val="24"/>
          <w:szCs w:val="24"/>
          <w:highlight w:val="none"/>
          <w:lang w:val="en-US" w:eastAsia="zh-CN"/>
        </w:rPr>
        <w:t>项目经理须具备建筑工程注册建造师二级及以上资质，同时</w:t>
      </w:r>
      <w:r>
        <w:rPr>
          <w:rStyle w:val="98"/>
          <w:rFonts w:hint="eastAsia" w:ascii="宋体" w:hAnsi="宋体" w:cs="宋体"/>
          <w:color w:val="auto"/>
          <w:sz w:val="24"/>
          <w:szCs w:val="24"/>
          <w:highlight w:val="none"/>
          <w:lang w:val="en-US" w:eastAsia="zh-CN"/>
        </w:rPr>
        <w:t>持有</w:t>
      </w:r>
      <w:r>
        <w:rPr>
          <w:rStyle w:val="98"/>
          <w:rFonts w:hint="eastAsia" w:ascii="宋体" w:hAnsi="宋体" w:eastAsia="宋体" w:cs="宋体"/>
          <w:color w:val="auto"/>
          <w:sz w:val="24"/>
          <w:szCs w:val="24"/>
          <w:highlight w:val="none"/>
          <w:lang w:val="en-US" w:eastAsia="zh-CN"/>
        </w:rPr>
        <w:t>安全生产考核合格证B证（有效期内）</w:t>
      </w:r>
      <w:r>
        <w:rPr>
          <w:rStyle w:val="98"/>
          <w:rFonts w:hint="eastAsia" w:ascii="宋体" w:hAnsi="宋体" w:cs="宋体"/>
          <w:color w:val="auto"/>
          <w:sz w:val="24"/>
          <w:szCs w:val="24"/>
          <w:highlight w:val="none"/>
          <w:lang w:val="en-US" w:eastAsia="zh-CN"/>
        </w:rPr>
        <w:t>，</w:t>
      </w:r>
      <w:r>
        <w:rPr>
          <w:rStyle w:val="98"/>
          <w:rFonts w:hint="eastAsia" w:ascii="宋体" w:hAnsi="宋体" w:eastAsia="宋体" w:cs="宋体"/>
          <w:color w:val="auto"/>
          <w:sz w:val="24"/>
          <w:szCs w:val="24"/>
          <w:highlight w:val="none"/>
          <w:lang w:val="en-US" w:eastAsia="zh-CN"/>
        </w:rPr>
        <w:t>且必须满足下列条件：（提供有效资质证书复印件、投标人为其缴纳的2026年1月以来任意1个月的社保证明及承诺书加盖公章，承诺书格式按照示范格式五）</w:t>
      </w:r>
    </w:p>
    <w:p w14:paraId="2CB625B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98"/>
          <w:rFonts w:hint="eastAsia" w:ascii="宋体" w:hAnsi="宋体" w:eastAsia="宋体" w:cs="宋体"/>
          <w:color w:val="auto"/>
          <w:sz w:val="24"/>
          <w:szCs w:val="24"/>
          <w:highlight w:val="none"/>
        </w:rPr>
      </w:pPr>
      <w:r>
        <w:rPr>
          <w:rStyle w:val="98"/>
          <w:rFonts w:hint="eastAsia" w:ascii="宋体" w:hAnsi="宋体" w:eastAsia="宋体" w:cs="宋体"/>
          <w:color w:val="auto"/>
          <w:sz w:val="24"/>
          <w:szCs w:val="24"/>
          <w:highlight w:val="none"/>
        </w:rPr>
        <w:t>Ⅰ、</w:t>
      </w:r>
      <w:r>
        <w:rPr>
          <w:rStyle w:val="98"/>
          <w:rFonts w:hint="eastAsia" w:ascii="宋体" w:hAnsi="宋体" w:eastAsia="宋体" w:cs="宋体"/>
          <w:color w:val="auto"/>
          <w:sz w:val="24"/>
          <w:szCs w:val="24"/>
          <w:highlight w:val="none"/>
          <w:lang w:eastAsia="zh-CN"/>
        </w:rPr>
        <w:t>项目经理</w:t>
      </w:r>
      <w:r>
        <w:rPr>
          <w:rStyle w:val="98"/>
          <w:rFonts w:hint="eastAsia" w:ascii="宋体" w:hAnsi="宋体" w:eastAsia="宋体" w:cs="宋体"/>
          <w:color w:val="auto"/>
          <w:sz w:val="24"/>
          <w:szCs w:val="24"/>
          <w:highlight w:val="none"/>
        </w:rPr>
        <w:t>不得同时在两个或者两个以上单位受聘或者执业。</w:t>
      </w:r>
    </w:p>
    <w:p w14:paraId="5D4C8FE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98"/>
          <w:rFonts w:hint="eastAsia" w:ascii="宋体" w:hAnsi="宋体" w:eastAsia="宋体" w:cs="宋体"/>
          <w:color w:val="auto"/>
          <w:sz w:val="24"/>
          <w:szCs w:val="24"/>
          <w:highlight w:val="none"/>
        </w:rPr>
      </w:pPr>
      <w:r>
        <w:rPr>
          <w:rStyle w:val="98"/>
          <w:rFonts w:hint="eastAsia" w:ascii="宋体" w:hAnsi="宋体" w:eastAsia="宋体" w:cs="宋体"/>
          <w:color w:val="auto"/>
          <w:sz w:val="24"/>
          <w:szCs w:val="24"/>
          <w:highlight w:val="none"/>
        </w:rPr>
        <w:t>①同时在两个及以上单位签订劳动合同或</w:t>
      </w:r>
      <w:r>
        <w:rPr>
          <w:rStyle w:val="98"/>
          <w:rFonts w:hint="eastAsia" w:ascii="宋体" w:hAnsi="宋体" w:cs="宋体"/>
          <w:color w:val="auto"/>
          <w:sz w:val="24"/>
          <w:szCs w:val="24"/>
          <w:highlight w:val="none"/>
          <w:lang w:val="en-US" w:eastAsia="zh-CN"/>
        </w:rPr>
        <w:t>缴</w:t>
      </w:r>
      <w:r>
        <w:rPr>
          <w:rStyle w:val="98"/>
          <w:rFonts w:hint="eastAsia" w:ascii="宋体" w:hAnsi="宋体" w:eastAsia="宋体" w:cs="宋体"/>
          <w:color w:val="auto"/>
          <w:sz w:val="24"/>
          <w:szCs w:val="24"/>
          <w:highlight w:val="none"/>
        </w:rPr>
        <w:t>纳社会保险；</w:t>
      </w:r>
    </w:p>
    <w:p w14:paraId="3459CC54">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98"/>
          <w:rFonts w:hint="eastAsia" w:ascii="宋体" w:hAnsi="宋体" w:eastAsia="宋体" w:cs="宋体"/>
          <w:color w:val="auto"/>
          <w:sz w:val="24"/>
          <w:szCs w:val="24"/>
          <w:highlight w:val="none"/>
        </w:rPr>
      </w:pPr>
      <w:r>
        <w:rPr>
          <w:rStyle w:val="98"/>
          <w:rFonts w:hint="eastAsia" w:ascii="宋体" w:hAnsi="宋体" w:eastAsia="宋体" w:cs="宋体"/>
          <w:color w:val="auto"/>
          <w:sz w:val="24"/>
          <w:szCs w:val="24"/>
          <w:highlight w:val="none"/>
        </w:rPr>
        <w:t>②将本人执（职）业资格证书同时注册在两个及以上单位。</w:t>
      </w:r>
    </w:p>
    <w:p w14:paraId="60651AF4">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Fonts w:hint="eastAsia" w:ascii="宋体" w:hAnsi="宋体" w:eastAsia="宋体" w:cs="宋体"/>
          <w:color w:val="auto"/>
          <w:highlight w:val="none"/>
          <w:shd w:val="clear" w:color="auto" w:fill="FFFFFF"/>
          <w:lang w:val="en-US" w:eastAsia="zh-CN"/>
        </w:rPr>
      </w:pPr>
      <w:r>
        <w:rPr>
          <w:rStyle w:val="98"/>
          <w:rFonts w:hint="eastAsia" w:ascii="宋体" w:hAnsi="宋体" w:eastAsia="宋体" w:cs="宋体"/>
          <w:color w:val="auto"/>
          <w:sz w:val="24"/>
          <w:szCs w:val="24"/>
          <w:highlight w:val="none"/>
        </w:rPr>
        <w:t>Ⅱ、项目经理无行贿犯罪行为记录；或有行贿犯罪行为记录，但自记录之日起已超过5年的。</w:t>
      </w:r>
    </w:p>
    <w:p w14:paraId="22860E14">
      <w:pPr>
        <w:pStyle w:val="42"/>
        <w:keepNext w:val="0"/>
        <w:keepLines w:val="0"/>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highlight w:val="none"/>
          <w:shd w:val="clear" w:color="auto" w:fill="FFFFFF"/>
          <w:lang w:val="en-US" w:eastAsia="zh-CN"/>
        </w:rPr>
      </w:pPr>
      <w:r>
        <w:rPr>
          <w:rFonts w:hint="eastAsia" w:cs="宋体"/>
          <w:highlight w:val="none"/>
          <w:shd w:val="clear" w:color="auto" w:fill="FFFFFF"/>
          <w:lang w:val="en-US" w:eastAsia="zh-CN"/>
        </w:rPr>
        <w:t>5.</w:t>
      </w:r>
      <w:r>
        <w:rPr>
          <w:rFonts w:hint="eastAsia" w:ascii="宋体" w:hAnsi="宋体" w:eastAsia="宋体" w:cs="宋体"/>
          <w:highlight w:val="none"/>
          <w:shd w:val="clear" w:color="auto" w:fill="FFFFFF"/>
          <w:lang w:val="en-US" w:eastAsia="zh-CN"/>
        </w:rPr>
        <w:t>拒绝符合下述条件的投标人参加本次采购活动：</w:t>
      </w:r>
    </w:p>
    <w:p w14:paraId="5D10FE4F">
      <w:pPr>
        <w:pageBreakBefore w:val="0"/>
        <w:widowControl w:val="0"/>
        <w:kinsoku/>
        <w:wordWrap/>
        <w:overflowPunct/>
        <w:topLinePunct w:val="0"/>
        <w:bidi w:val="0"/>
        <w:spacing w:line="360" w:lineRule="auto"/>
        <w:ind w:firstLine="480" w:firstLineChars="200"/>
        <w:rPr>
          <w:rFonts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供应商单位负责人为同一人或者存在直接控股、管理关系的不同供应商，不得同时参加同一合同项下的政府采购活动；</w:t>
      </w:r>
    </w:p>
    <w:p w14:paraId="66310DA2">
      <w:pPr>
        <w:pageBreakBefore w:val="0"/>
        <w:widowControl w:val="0"/>
        <w:kinsoku/>
        <w:wordWrap/>
        <w:overflowPunct/>
        <w:topLinePunct w:val="0"/>
        <w:bidi w:val="0"/>
        <w:spacing w:line="360" w:lineRule="auto"/>
        <w:ind w:firstLine="480" w:firstLineChars="200"/>
        <w:rPr>
          <w:rFonts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凡为采购项目提供整体设计、规范编制或者项目管理、监理、检测等服务的供应商，不得再参加本项目的采购活动；</w:t>
      </w:r>
    </w:p>
    <w:p w14:paraId="6A5E8DB4">
      <w:pPr>
        <w:pageBreakBefore w:val="0"/>
        <w:widowControl w:val="0"/>
        <w:kinsoku/>
        <w:wordWrap/>
        <w:overflowPunct/>
        <w:topLinePunct w:val="0"/>
        <w:bidi w:val="0"/>
        <w:spacing w:line="360" w:lineRule="auto"/>
        <w:ind w:firstLine="480" w:firstLineChars="200"/>
        <w:rPr>
          <w:rFonts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rPr>
        <w:t>供应商被“信用中国”或“中国政府采购网”列入失信被执行人、重大税收违法案件当事人名单、政府采购严重失信行为记录名单；</w:t>
      </w:r>
    </w:p>
    <w:p w14:paraId="6D27BC37">
      <w:pPr>
        <w:keepNext w:val="0"/>
        <w:keepLines w:val="0"/>
        <w:pageBreakBefore w:val="0"/>
        <w:widowControl w:val="0"/>
        <w:kinsoku/>
        <w:wordWrap/>
        <w:overflowPunct/>
        <w:topLinePunct w:val="0"/>
        <w:autoSpaceDE/>
        <w:autoSpaceDN/>
        <w:bidi w:val="0"/>
        <w:adjustRightInd/>
        <w:spacing w:afterAutospacing="0" w:line="360" w:lineRule="auto"/>
        <w:ind w:left="0" w:leftChars="0" w:firstLine="484" w:firstLineChars="202"/>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投标人提供下列之一</w:t>
      </w:r>
    </w:p>
    <w:p w14:paraId="565F5611">
      <w:pPr>
        <w:keepNext w:val="0"/>
        <w:keepLines w:val="0"/>
        <w:pageBreakBefore w:val="0"/>
        <w:widowControl w:val="0"/>
        <w:kinsoku/>
        <w:wordWrap/>
        <w:overflowPunct/>
        <w:topLinePunct w:val="0"/>
        <w:autoSpaceDE/>
        <w:autoSpaceDN/>
        <w:bidi w:val="0"/>
        <w:adjustRightInd/>
        <w:spacing w:afterAutospacing="0" w:line="360" w:lineRule="auto"/>
        <w:ind w:left="0" w:leftChars="0" w:firstLine="484" w:firstLineChars="202"/>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投标人法定代表人参加</w:t>
      </w: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的，提供法定代表人资格证明（格式按照示范格式一要求）和法定代表人有效身份证；</w:t>
      </w:r>
    </w:p>
    <w:p w14:paraId="6D1753D6">
      <w:pPr>
        <w:pageBreakBefore w:val="0"/>
        <w:widowControl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lang w:val="en-US" w:eastAsia="zh-CN"/>
        </w:rPr>
        <w:t>投标人</w:t>
      </w:r>
      <w:r>
        <w:rPr>
          <w:rFonts w:hint="eastAsia" w:ascii="宋体" w:hAnsi="宋体" w:eastAsia="宋体" w:cs="宋体"/>
          <w:sz w:val="24"/>
          <w:szCs w:val="24"/>
        </w:rPr>
        <w:t>授权委托人参加</w:t>
      </w:r>
      <w:r>
        <w:rPr>
          <w:rFonts w:hint="eastAsia" w:ascii="宋体" w:hAnsi="宋体" w:cs="宋体"/>
          <w:sz w:val="24"/>
          <w:szCs w:val="24"/>
          <w:lang w:val="en-US" w:eastAsia="zh-CN"/>
        </w:rPr>
        <w:t>磋商</w:t>
      </w:r>
      <w:r>
        <w:rPr>
          <w:rFonts w:hint="eastAsia" w:ascii="宋体" w:hAnsi="宋体" w:eastAsia="宋体" w:cs="宋体"/>
          <w:sz w:val="24"/>
          <w:szCs w:val="24"/>
        </w:rPr>
        <w:t>的，提供授权委托书（格式按照示范格式二要求）和受托人有效身份证。</w:t>
      </w:r>
    </w:p>
    <w:p w14:paraId="67C1CEBE">
      <w:pPr>
        <w:pageBreakBefore w:val="0"/>
        <w:widowControl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本次项目不接受联合体供应商参加</w:t>
      </w:r>
      <w:r>
        <w:rPr>
          <w:rFonts w:hint="eastAsia" w:ascii="宋体" w:hAnsi="宋体" w:cs="宋体"/>
          <w:sz w:val="24"/>
          <w:szCs w:val="24"/>
          <w:lang w:val="en-US" w:eastAsia="zh-CN"/>
        </w:rPr>
        <w:t>磋商</w:t>
      </w:r>
      <w:r>
        <w:rPr>
          <w:rFonts w:hint="eastAsia" w:ascii="宋体" w:hAnsi="宋体" w:eastAsia="宋体" w:cs="宋体"/>
          <w:sz w:val="24"/>
          <w:szCs w:val="24"/>
        </w:rPr>
        <w:t>。</w:t>
      </w:r>
    </w:p>
    <w:p w14:paraId="22516118">
      <w:pPr>
        <w:pageBreakBefore w:val="0"/>
        <w:widowControl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供应商资格要求以磋商文件第六章第</w:t>
      </w:r>
      <w:r>
        <w:rPr>
          <w:rFonts w:hint="eastAsia" w:ascii="宋体" w:hAnsi="宋体" w:cs="宋体"/>
          <w:sz w:val="24"/>
          <w:szCs w:val="24"/>
          <w:lang w:val="en-US" w:eastAsia="zh-CN"/>
        </w:rPr>
        <w:t>四</w:t>
      </w:r>
      <w:r>
        <w:rPr>
          <w:rFonts w:hint="eastAsia" w:ascii="宋体" w:hAnsi="宋体" w:eastAsia="宋体" w:cs="宋体"/>
          <w:sz w:val="24"/>
          <w:szCs w:val="24"/>
        </w:rPr>
        <w:t>条资质审查时供应商必须提交的资格证明文件为准。</w:t>
      </w:r>
    </w:p>
    <w:p w14:paraId="491F24DD">
      <w:pPr>
        <w:pStyle w:val="4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420" w:leftChars="0" w:right="0" w:rightChars="0"/>
        <w:jc w:val="both"/>
        <w:textAlignment w:val="auto"/>
        <w:rPr>
          <w:rStyle w:val="50"/>
          <w:rFonts w:hint="eastAsia" w:ascii="宋体" w:hAnsi="宋体" w:eastAsia="宋体" w:cs="宋体"/>
          <w:b/>
          <w:bCs/>
          <w:i w:val="0"/>
          <w:iCs w:val="0"/>
          <w:caps w:val="0"/>
          <w:color w:val="333333"/>
          <w:spacing w:val="0"/>
          <w:sz w:val="24"/>
          <w:szCs w:val="24"/>
          <w:highlight w:val="none"/>
          <w:shd w:val="clear" w:color="auto" w:fill="FFFFFF"/>
        </w:rPr>
      </w:pPr>
      <w:r>
        <w:rPr>
          <w:rStyle w:val="50"/>
          <w:rFonts w:hint="eastAsia" w:cs="宋体"/>
          <w:b/>
          <w:bCs/>
          <w:i w:val="0"/>
          <w:iCs w:val="0"/>
          <w:caps w:val="0"/>
          <w:color w:val="333333"/>
          <w:spacing w:val="0"/>
          <w:sz w:val="24"/>
          <w:szCs w:val="24"/>
          <w:highlight w:val="none"/>
          <w:shd w:val="clear" w:color="auto" w:fill="FFFFFF"/>
          <w:lang w:val="en-US" w:eastAsia="zh-CN"/>
        </w:rPr>
        <w:t>三、</w:t>
      </w:r>
      <w:r>
        <w:rPr>
          <w:rStyle w:val="50"/>
          <w:rFonts w:hint="eastAsia" w:ascii="宋体" w:hAnsi="宋体" w:eastAsia="宋体" w:cs="宋体"/>
          <w:b/>
          <w:bCs/>
          <w:i w:val="0"/>
          <w:iCs w:val="0"/>
          <w:caps w:val="0"/>
          <w:color w:val="333333"/>
          <w:spacing w:val="0"/>
          <w:sz w:val="24"/>
          <w:szCs w:val="24"/>
          <w:highlight w:val="none"/>
          <w:shd w:val="clear" w:color="auto" w:fill="FFFFFF"/>
        </w:rPr>
        <w:t>磋商文件发布信息</w:t>
      </w:r>
    </w:p>
    <w:p w14:paraId="4F9151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公告发布媒介：金湖县人民政府网</w:t>
      </w:r>
    </w:p>
    <w:p w14:paraId="6966903B">
      <w:pPr>
        <w:pStyle w:val="4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420" w:leftChars="0" w:right="0" w:rightChars="0"/>
        <w:jc w:val="both"/>
        <w:textAlignment w:val="auto"/>
        <w:rPr>
          <w:rFonts w:hint="eastAsia" w:ascii="宋体" w:hAnsi="宋体" w:eastAsia="宋体" w:cs="宋体"/>
          <w:b/>
          <w:bCs/>
          <w:i w:val="0"/>
          <w:iCs w:val="0"/>
          <w:caps w:val="0"/>
          <w:color w:val="333333"/>
          <w:spacing w:val="0"/>
          <w:sz w:val="24"/>
          <w:szCs w:val="24"/>
          <w:highlight w:val="none"/>
          <w:shd w:val="clear" w:color="auto" w:fill="FFFFFF"/>
        </w:rPr>
      </w:pPr>
      <w:r>
        <w:rPr>
          <w:rFonts w:hint="eastAsia" w:cs="宋体"/>
          <w:b/>
          <w:bCs/>
          <w:i w:val="0"/>
          <w:iCs w:val="0"/>
          <w:caps w:val="0"/>
          <w:color w:val="333333"/>
          <w:spacing w:val="0"/>
          <w:sz w:val="24"/>
          <w:szCs w:val="24"/>
          <w:highlight w:val="none"/>
          <w:shd w:val="clear" w:color="auto" w:fill="FFFFFF"/>
          <w:lang w:val="en-US" w:eastAsia="zh-CN"/>
        </w:rPr>
        <w:t>四、</w:t>
      </w:r>
      <w:r>
        <w:rPr>
          <w:rFonts w:hint="eastAsia" w:ascii="宋体" w:hAnsi="宋体" w:eastAsia="宋体" w:cs="宋体"/>
          <w:b/>
          <w:bCs/>
          <w:i w:val="0"/>
          <w:iCs w:val="0"/>
          <w:caps w:val="0"/>
          <w:color w:val="333333"/>
          <w:spacing w:val="0"/>
          <w:sz w:val="24"/>
          <w:szCs w:val="24"/>
          <w:highlight w:val="none"/>
          <w:shd w:val="clear" w:color="auto" w:fill="FFFFFF"/>
        </w:rPr>
        <w:t>磋商文件的获取</w:t>
      </w:r>
    </w:p>
    <w:p w14:paraId="0652D9A9">
      <w:pPr>
        <w:keepNext w:val="0"/>
        <w:keepLines w:val="0"/>
        <w:pageBreakBefore w:val="0"/>
        <w:tabs>
          <w:tab w:val="left" w:pos="900"/>
        </w:tabs>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1.获取时间：</w:t>
      </w:r>
      <w:r>
        <w:rPr>
          <w:rFonts w:hint="eastAsia" w:ascii="宋体" w:hAnsi="宋体" w:eastAsia="宋体" w:cs="宋体"/>
          <w:i w:val="0"/>
          <w:iCs w:val="0"/>
          <w:caps w:val="0"/>
          <w:color w:val="auto"/>
          <w:spacing w:val="0"/>
          <w:sz w:val="24"/>
          <w:szCs w:val="24"/>
          <w:highlight w:val="none"/>
          <w:shd w:val="clear" w:color="auto" w:fill="FFFFFF"/>
        </w:rPr>
        <w:t>202</w:t>
      </w: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cs="宋体"/>
          <w:i w:val="0"/>
          <w:iCs w:val="0"/>
          <w:caps w:val="0"/>
          <w:color w:val="auto"/>
          <w:spacing w:val="0"/>
          <w:sz w:val="24"/>
          <w:szCs w:val="24"/>
          <w:highlight w:val="none"/>
          <w:shd w:val="clear" w:color="auto" w:fill="FFFFFF"/>
          <w:lang w:val="en-US" w:eastAsia="zh-CN"/>
        </w:rPr>
        <w:t>12</w:t>
      </w:r>
      <w:r>
        <w:rPr>
          <w:rFonts w:hint="eastAsia" w:ascii="宋体" w:hAnsi="宋体" w:eastAsia="宋体" w:cs="宋体"/>
          <w:i w:val="0"/>
          <w:iCs w:val="0"/>
          <w:caps w:val="0"/>
          <w:color w:val="auto"/>
          <w:spacing w:val="0"/>
          <w:sz w:val="24"/>
          <w:szCs w:val="24"/>
          <w:highlight w:val="none"/>
          <w:shd w:val="clear" w:color="auto" w:fill="FFFFFF"/>
        </w:rPr>
        <w:t>日至202</w:t>
      </w: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cs="宋体"/>
          <w:i w:val="0"/>
          <w:iCs w:val="0"/>
          <w:caps w:val="0"/>
          <w:color w:val="auto"/>
          <w:spacing w:val="0"/>
          <w:sz w:val="24"/>
          <w:szCs w:val="24"/>
          <w:highlight w:val="none"/>
          <w:shd w:val="clear" w:color="auto" w:fill="FFFFFF"/>
          <w:lang w:val="en-US" w:eastAsia="zh-CN"/>
        </w:rPr>
        <w:t>22</w:t>
      </w:r>
      <w:r>
        <w:rPr>
          <w:rFonts w:hint="eastAsia" w:ascii="宋体" w:hAnsi="宋体" w:eastAsia="宋体" w:cs="宋体"/>
          <w:i w:val="0"/>
          <w:iCs w:val="0"/>
          <w:caps w:val="0"/>
          <w:color w:val="auto"/>
          <w:spacing w:val="0"/>
          <w:sz w:val="24"/>
          <w:szCs w:val="24"/>
          <w:highlight w:val="none"/>
          <w:shd w:val="clear" w:color="auto" w:fill="FFFFFF"/>
        </w:rPr>
        <w:t>日8:30-11:30，下午14:00-17:30</w:t>
      </w:r>
      <w:r>
        <w:rPr>
          <w:rFonts w:hint="eastAsia" w:ascii="宋体" w:hAnsi="宋体"/>
          <w:bCs/>
          <w:color w:val="auto"/>
          <w:sz w:val="24"/>
          <w:szCs w:val="24"/>
          <w:highlight w:val="none"/>
          <w:lang w:val="en-US" w:eastAsia="zh-CN"/>
        </w:rPr>
        <w:t>；（节假日除外）</w:t>
      </w:r>
    </w:p>
    <w:p w14:paraId="531753AB">
      <w:pPr>
        <w:pStyle w:val="4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FF0000"/>
          <w:highlight w:val="none"/>
          <w:shd w:val="clear" w:color="auto" w:fill="FFFFFF"/>
          <w:lang w:val="en-US" w:eastAsia="zh-CN"/>
        </w:rPr>
      </w:pPr>
      <w:r>
        <w:rPr>
          <w:rFonts w:hint="eastAsia"/>
          <w:sz w:val="24"/>
          <w:highlight w:val="none"/>
          <w:lang w:val="en-US" w:eastAsia="zh-CN"/>
        </w:rPr>
        <w:t>2.</w:t>
      </w:r>
      <w:r>
        <w:rPr>
          <w:rFonts w:hint="eastAsia" w:ascii="宋体" w:hAnsi="宋体"/>
          <w:sz w:val="24"/>
          <w:highlight w:val="none"/>
          <w:lang w:val="en-US" w:eastAsia="zh-CN"/>
        </w:rPr>
        <w:t>获取方式</w:t>
      </w:r>
      <w:r>
        <w:rPr>
          <w:rFonts w:hint="eastAsia" w:ascii="宋体" w:hAnsi="宋体"/>
          <w:sz w:val="24"/>
          <w:highlight w:val="none"/>
        </w:rPr>
        <w:t>：</w:t>
      </w:r>
      <w:r>
        <w:rPr>
          <w:rFonts w:hint="eastAsia" w:ascii="宋体" w:hAnsi="宋体" w:eastAsia="宋体" w:cs="宋体"/>
          <w:color w:val="auto"/>
          <w:highlight w:val="none"/>
          <w:shd w:val="clear" w:color="auto" w:fill="FFFFFF"/>
          <w:lang w:val="en-US" w:eastAsia="zh-CN"/>
        </w:rPr>
        <w:t>投标人确认参与本项目投标的，请填写供应商参与投标确认函</w:t>
      </w:r>
      <w:r>
        <w:rPr>
          <w:rFonts w:hint="eastAsia" w:cs="宋体"/>
          <w:color w:val="auto"/>
          <w:highlight w:val="none"/>
          <w:shd w:val="clear" w:color="auto" w:fill="FFFFFF"/>
          <w:lang w:val="en-US" w:eastAsia="zh-CN"/>
        </w:rPr>
        <w:t>，</w:t>
      </w:r>
      <w:r>
        <w:rPr>
          <w:rFonts w:hint="eastAsia" w:ascii="宋体" w:hAnsi="宋体" w:eastAsia="宋体" w:cs="宋体"/>
          <w:color w:val="auto"/>
          <w:highlight w:val="none"/>
          <w:shd w:val="clear" w:color="auto" w:fill="FFFFFF"/>
          <w:lang w:val="en-US" w:eastAsia="zh-CN"/>
        </w:rPr>
        <w:t>并将投标确认函的电子扫描件（加盖单位红章）、</w:t>
      </w:r>
      <w:r>
        <w:rPr>
          <w:rFonts w:hint="eastAsia" w:ascii="宋体" w:hAnsi="宋体"/>
          <w:bCs/>
          <w:color w:val="auto"/>
          <w:sz w:val="24"/>
          <w:szCs w:val="24"/>
          <w:highlight w:val="none"/>
          <w:lang w:eastAsia="zh-CN"/>
        </w:rPr>
        <w:t>营业执照</w:t>
      </w:r>
      <w:r>
        <w:rPr>
          <w:rFonts w:hint="eastAsia" w:ascii="宋体" w:hAnsi="宋体"/>
          <w:bCs/>
          <w:color w:val="auto"/>
          <w:sz w:val="24"/>
          <w:szCs w:val="24"/>
          <w:highlight w:val="none"/>
        </w:rPr>
        <w:t>的电子扫描件</w:t>
      </w:r>
      <w:r>
        <w:rPr>
          <w:rFonts w:hint="eastAsia" w:ascii="宋体" w:hAnsi="宋体" w:eastAsia="宋体" w:cs="宋体"/>
          <w:color w:val="auto"/>
          <w:highlight w:val="none"/>
          <w:shd w:val="clear" w:color="auto" w:fill="FFFFFF"/>
          <w:lang w:val="en-US" w:eastAsia="zh-CN"/>
        </w:rPr>
        <w:t>以附件形式发送至</w:t>
      </w:r>
      <w:r>
        <w:rPr>
          <w:rFonts w:hint="eastAsia" w:cs="宋体"/>
          <w:color w:val="auto"/>
          <w:highlight w:val="none"/>
          <w:shd w:val="clear" w:color="auto" w:fill="FFFFFF"/>
          <w:lang w:val="en-US" w:eastAsia="zh-CN"/>
        </w:rPr>
        <w:t>中诚运玛咨询股份有限公司</w:t>
      </w:r>
      <w:r>
        <w:rPr>
          <w:rFonts w:hint="eastAsia" w:ascii="宋体" w:hAnsi="宋体" w:eastAsia="宋体" w:cs="宋体"/>
          <w:color w:val="auto"/>
          <w:highlight w:val="none"/>
          <w:shd w:val="clear" w:color="auto" w:fill="FFFFFF"/>
          <w:lang w:val="en-US" w:eastAsia="zh-CN"/>
        </w:rPr>
        <w:t xml:space="preserve"> ，联系人：闵工 、邮箱：29612076@qq.com、电话：15396960917，代理机构收到相关材料后发放</w:t>
      </w:r>
      <w:r>
        <w:rPr>
          <w:rFonts w:hint="eastAsia" w:cs="宋体"/>
          <w:color w:val="auto"/>
          <w:highlight w:val="none"/>
          <w:shd w:val="clear" w:color="auto" w:fill="FFFFFF"/>
          <w:lang w:val="en-US" w:eastAsia="zh-CN"/>
        </w:rPr>
        <w:t>磋商</w:t>
      </w:r>
      <w:r>
        <w:rPr>
          <w:rFonts w:hint="eastAsia" w:ascii="宋体" w:hAnsi="宋体" w:eastAsia="宋体" w:cs="宋体"/>
          <w:color w:val="auto"/>
          <w:highlight w:val="none"/>
          <w:shd w:val="clear" w:color="auto" w:fill="FFFFFF"/>
          <w:lang w:val="en-US" w:eastAsia="zh-CN"/>
        </w:rPr>
        <w:t>文件。</w:t>
      </w:r>
    </w:p>
    <w:p w14:paraId="1EF7CC6F">
      <w:pPr>
        <w:pStyle w:val="4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highlight w:val="none"/>
          <w:shd w:val="clear" w:color="auto" w:fill="FFFFFF"/>
          <w:lang w:val="en-US" w:eastAsia="zh-CN"/>
        </w:rPr>
      </w:pPr>
      <w:r>
        <w:rPr>
          <w:rFonts w:hint="eastAsia" w:ascii="宋体" w:hAnsi="宋体" w:eastAsia="宋体" w:cs="宋体"/>
          <w:highlight w:val="none"/>
          <w:shd w:val="clear" w:color="auto" w:fill="FFFFFF"/>
          <w:lang w:val="en-US" w:eastAsia="zh-CN"/>
        </w:rPr>
        <w:t>注：1、未在规定时间内提供材料获取</w:t>
      </w:r>
      <w:r>
        <w:rPr>
          <w:rFonts w:hint="eastAsia" w:cs="宋体"/>
          <w:highlight w:val="none"/>
          <w:shd w:val="clear" w:color="auto" w:fill="FFFFFF"/>
          <w:lang w:val="en-US" w:eastAsia="zh-CN"/>
        </w:rPr>
        <w:t>磋商</w:t>
      </w:r>
      <w:r>
        <w:rPr>
          <w:rFonts w:hint="eastAsia" w:ascii="宋体" w:hAnsi="宋体" w:eastAsia="宋体" w:cs="宋体"/>
          <w:highlight w:val="none"/>
          <w:shd w:val="clear" w:color="auto" w:fill="FFFFFF"/>
          <w:lang w:val="en-US" w:eastAsia="zh-CN"/>
        </w:rPr>
        <w:t>文件的，开标时采购人有权拒绝其响应文件，并原封退回。</w:t>
      </w:r>
    </w:p>
    <w:p w14:paraId="5561B38C">
      <w:pPr>
        <w:pStyle w:val="4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highlight w:val="none"/>
          <w:shd w:val="clear" w:color="auto" w:fill="FFFFFF"/>
          <w:lang w:val="en-US" w:eastAsia="zh-CN"/>
        </w:rPr>
      </w:pPr>
      <w:r>
        <w:rPr>
          <w:rFonts w:hint="eastAsia" w:cs="宋体"/>
          <w:highlight w:val="none"/>
          <w:shd w:val="clear" w:color="auto" w:fill="FFFFFF"/>
          <w:lang w:val="en-US" w:eastAsia="zh-CN"/>
        </w:rPr>
        <w:t>2.</w:t>
      </w:r>
      <w:r>
        <w:rPr>
          <w:rFonts w:hint="eastAsia" w:ascii="宋体" w:hAnsi="宋体" w:eastAsia="宋体" w:cs="宋体"/>
          <w:highlight w:val="none"/>
          <w:shd w:val="clear" w:color="auto" w:fill="FFFFFF"/>
          <w:lang w:val="en-US" w:eastAsia="zh-CN"/>
        </w:rPr>
        <w:t>如</w:t>
      </w:r>
      <w:r>
        <w:rPr>
          <w:rFonts w:hint="eastAsia" w:cs="宋体"/>
          <w:highlight w:val="none"/>
          <w:shd w:val="clear" w:color="auto" w:fill="FFFFFF"/>
          <w:lang w:val="en-US" w:eastAsia="zh-CN"/>
        </w:rPr>
        <w:t>磋商</w:t>
      </w:r>
      <w:r>
        <w:rPr>
          <w:rFonts w:hint="eastAsia" w:ascii="宋体" w:hAnsi="宋体" w:eastAsia="宋体" w:cs="宋体"/>
          <w:highlight w:val="none"/>
          <w:shd w:val="clear" w:color="auto" w:fill="FFFFFF"/>
          <w:lang w:val="en-US" w:eastAsia="zh-CN"/>
        </w:rPr>
        <w:t>文件有所更正或修改，潜在供应商所留联系方式有误无法通知的，其责任由各潜在供应商自行承担。</w:t>
      </w:r>
    </w:p>
    <w:p w14:paraId="7BD7F3B5">
      <w:pPr>
        <w:pStyle w:val="42"/>
        <w:keepNext w:val="0"/>
        <w:keepLines w:val="0"/>
        <w:pageBreakBefore w:val="0"/>
        <w:shd w:val="clear" w:color="auto" w:fill="FFFFFF"/>
        <w:tabs>
          <w:tab w:val="left" w:pos="142"/>
        </w:tabs>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i w:val="0"/>
          <w:iCs w:val="0"/>
          <w:caps w:val="0"/>
          <w:color w:val="333333"/>
          <w:spacing w:val="0"/>
          <w:sz w:val="24"/>
          <w:szCs w:val="24"/>
          <w:highlight w:val="none"/>
          <w:shd w:val="clear" w:color="auto" w:fill="FFFFFF"/>
        </w:rPr>
      </w:pPr>
      <w:r>
        <w:rPr>
          <w:rFonts w:hint="eastAsia" w:cs="宋体"/>
          <w:highlight w:val="none"/>
          <w:shd w:val="clear" w:color="auto" w:fill="FFFFFF"/>
          <w:lang w:val="en-US" w:eastAsia="zh-CN"/>
        </w:rPr>
        <w:t>3.</w:t>
      </w:r>
      <w:r>
        <w:rPr>
          <w:rFonts w:hint="eastAsia" w:ascii="宋体" w:hAnsi="宋体" w:eastAsia="宋体" w:cs="宋体"/>
          <w:highlight w:val="none"/>
          <w:shd w:val="clear" w:color="auto" w:fill="FFFFFF"/>
          <w:lang w:val="en-US" w:eastAsia="zh-CN"/>
        </w:rPr>
        <w:t>凡已发送投标确认函的供应商因故未能参与现场投标的，需将取消参与投标的书面情况说明在开标时间前以附件形式发送至</w:t>
      </w:r>
      <w:r>
        <w:rPr>
          <w:rFonts w:hint="eastAsia" w:cs="宋体"/>
          <w:highlight w:val="none"/>
          <w:shd w:val="clear" w:color="auto" w:fill="FFFFFF"/>
          <w:lang w:val="en-US" w:eastAsia="zh-CN"/>
        </w:rPr>
        <w:t>中诚运玛咨询股份有限公司，</w:t>
      </w:r>
      <w:r>
        <w:rPr>
          <w:rFonts w:hint="eastAsia" w:ascii="宋体" w:hAnsi="宋体" w:eastAsia="宋体" w:cs="宋体"/>
          <w:highlight w:val="none"/>
          <w:shd w:val="clear" w:color="auto" w:fill="FFFFFF"/>
          <w:lang w:val="en-US" w:eastAsia="zh-CN"/>
        </w:rPr>
        <w:t>邮箱：29612076@qq.com、电话：15396960917。否则采购人有权没收其投标保证金或取消其下次投标资格。</w:t>
      </w:r>
      <w:r>
        <w:rPr>
          <w:rFonts w:hint="eastAsia" w:ascii="宋体" w:hAnsi="宋体" w:eastAsia="宋体"/>
          <w:bCs/>
          <w:color w:val="000000"/>
          <w:sz w:val="24"/>
          <w:szCs w:val="24"/>
          <w:highlight w:val="none"/>
          <w:lang w:eastAsia="zh-CN"/>
        </w:rPr>
        <w:t>并根据</w:t>
      </w:r>
      <w:r>
        <w:rPr>
          <w:rFonts w:hint="eastAsia" w:ascii="宋体" w:hAnsi="宋体"/>
          <w:bCs/>
          <w:color w:val="000000"/>
          <w:sz w:val="24"/>
          <w:szCs w:val="24"/>
          <w:highlight w:val="none"/>
        </w:rPr>
        <w:t>《江苏省供应商管理条例暂行办法》予以处罚，记录诚信管理档案，降低信用等级；连续2次或一年内累计达到3次的，将列入不良行为记录，限制一年内参与我县政府采购活动。</w:t>
      </w:r>
    </w:p>
    <w:p w14:paraId="6DA905EC">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highlight w:val="none"/>
        </w:rPr>
      </w:pPr>
      <w:r>
        <w:rPr>
          <w:rStyle w:val="50"/>
          <w:rFonts w:hint="eastAsia" w:cs="宋体"/>
          <w:b/>
          <w:bCs/>
          <w:i w:val="0"/>
          <w:iCs w:val="0"/>
          <w:caps w:val="0"/>
          <w:color w:val="333333"/>
          <w:spacing w:val="0"/>
          <w:sz w:val="24"/>
          <w:szCs w:val="24"/>
          <w:highlight w:val="none"/>
          <w:shd w:val="clear" w:color="auto" w:fill="FFFFFF"/>
          <w:lang w:val="en-US" w:eastAsia="zh-CN"/>
        </w:rPr>
        <w:t>五</w:t>
      </w:r>
      <w:r>
        <w:rPr>
          <w:rStyle w:val="50"/>
          <w:rFonts w:hint="eastAsia" w:ascii="宋体" w:hAnsi="宋体" w:eastAsia="宋体" w:cs="宋体"/>
          <w:b/>
          <w:bCs/>
          <w:i w:val="0"/>
          <w:iCs w:val="0"/>
          <w:caps w:val="0"/>
          <w:color w:val="333333"/>
          <w:spacing w:val="0"/>
          <w:sz w:val="24"/>
          <w:szCs w:val="24"/>
          <w:highlight w:val="none"/>
          <w:shd w:val="clear" w:color="auto" w:fill="FFFFFF"/>
        </w:rPr>
        <w:t>、磋商文件接收截止时间和地点</w:t>
      </w:r>
    </w:p>
    <w:p w14:paraId="2E03E824">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磋商文件接收截止时间：202</w:t>
      </w:r>
      <w:r>
        <w:rPr>
          <w:rFonts w:hint="eastAsia"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24</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cs="宋体"/>
          <w:i w:val="0"/>
          <w:iCs w:val="0"/>
          <w:caps w:val="0"/>
          <w:color w:val="auto"/>
          <w:spacing w:val="0"/>
          <w:sz w:val="24"/>
          <w:szCs w:val="24"/>
          <w:highlight w:val="none"/>
          <w:shd w:val="clear" w:color="auto" w:fill="FFFFFF"/>
          <w:lang w:val="en-US" w:eastAsia="zh-CN"/>
        </w:rPr>
        <w:t>下午</w:t>
      </w:r>
      <w:r>
        <w:rPr>
          <w:rFonts w:hint="eastAsia" w:ascii="宋体" w:hAnsi="宋体" w:eastAsia="宋体" w:cs="宋体"/>
          <w:i w:val="0"/>
          <w:iCs w:val="0"/>
          <w:caps w:val="0"/>
          <w:color w:val="auto"/>
          <w:spacing w:val="0"/>
          <w:sz w:val="24"/>
          <w:szCs w:val="24"/>
          <w:highlight w:val="none"/>
          <w:shd w:val="clear" w:color="auto" w:fill="FFFFFF"/>
        </w:rPr>
        <w:t>1</w:t>
      </w:r>
      <w:r>
        <w:rPr>
          <w:rFonts w:hint="eastAsia"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0；</w:t>
      </w:r>
    </w:p>
    <w:p w14:paraId="5A40049C">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磋商时间：202</w:t>
      </w:r>
      <w:r>
        <w:rPr>
          <w:rFonts w:hint="eastAsia"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24</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cs="宋体"/>
          <w:i w:val="0"/>
          <w:iCs w:val="0"/>
          <w:caps w:val="0"/>
          <w:color w:val="auto"/>
          <w:spacing w:val="0"/>
          <w:sz w:val="24"/>
          <w:szCs w:val="24"/>
          <w:highlight w:val="none"/>
          <w:shd w:val="clear" w:color="auto" w:fill="FFFFFF"/>
          <w:lang w:val="en-US" w:eastAsia="zh-CN"/>
        </w:rPr>
        <w:t>下午</w:t>
      </w:r>
      <w:r>
        <w:rPr>
          <w:rFonts w:hint="eastAsia" w:ascii="宋体" w:hAnsi="宋体" w:eastAsia="宋体" w:cs="宋体"/>
          <w:i w:val="0"/>
          <w:iCs w:val="0"/>
          <w:caps w:val="0"/>
          <w:color w:val="auto"/>
          <w:spacing w:val="0"/>
          <w:sz w:val="24"/>
          <w:szCs w:val="24"/>
          <w:highlight w:val="none"/>
          <w:shd w:val="clear" w:color="auto" w:fill="FFFFFF"/>
        </w:rPr>
        <w:t>1</w:t>
      </w:r>
      <w:r>
        <w:rPr>
          <w:rFonts w:hint="eastAsia"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0；</w:t>
      </w:r>
    </w:p>
    <w:p w14:paraId="4158B604">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磋商方式：供应商提交纸质投标文件，现场开标；</w:t>
      </w:r>
    </w:p>
    <w:p w14:paraId="11D649B3">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磋商地点：</w:t>
      </w:r>
      <w:r>
        <w:rPr>
          <w:rFonts w:hint="eastAsia" w:cs="宋体"/>
          <w:i w:val="0"/>
          <w:iCs w:val="0"/>
          <w:caps w:val="0"/>
          <w:color w:val="auto"/>
          <w:spacing w:val="0"/>
          <w:sz w:val="24"/>
          <w:szCs w:val="24"/>
          <w:highlight w:val="none"/>
          <w:shd w:val="clear" w:color="auto" w:fill="FFFFFF"/>
          <w:lang w:val="en-US" w:eastAsia="zh-CN"/>
        </w:rPr>
        <w:t>金湖县第二中学十楼会议室</w:t>
      </w:r>
      <w:r>
        <w:rPr>
          <w:rFonts w:hint="eastAsia" w:ascii="宋体" w:hAnsi="宋体" w:eastAsia="宋体" w:cs="宋体"/>
          <w:i w:val="0"/>
          <w:iCs w:val="0"/>
          <w:caps w:val="0"/>
          <w:color w:val="auto"/>
          <w:spacing w:val="0"/>
          <w:sz w:val="24"/>
          <w:szCs w:val="24"/>
          <w:highlight w:val="none"/>
          <w:shd w:val="clear" w:color="auto" w:fill="FFFFFF"/>
        </w:rPr>
        <w:t>。</w:t>
      </w:r>
    </w:p>
    <w:p w14:paraId="491FF3ED">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Style w:val="50"/>
          <w:rFonts w:hint="eastAsia" w:cs="宋体"/>
          <w:b/>
          <w:bCs/>
          <w:i w:val="0"/>
          <w:iCs w:val="0"/>
          <w:caps w:val="0"/>
          <w:color w:val="333333"/>
          <w:spacing w:val="0"/>
          <w:sz w:val="24"/>
          <w:szCs w:val="24"/>
          <w:shd w:val="clear" w:color="auto" w:fill="FFFFFF"/>
          <w:lang w:val="en-US" w:eastAsia="zh-CN"/>
        </w:rPr>
        <w:t>六</w:t>
      </w:r>
      <w:r>
        <w:rPr>
          <w:rStyle w:val="50"/>
          <w:rFonts w:hint="eastAsia" w:ascii="宋体" w:hAnsi="宋体" w:eastAsia="宋体" w:cs="宋体"/>
          <w:b/>
          <w:bCs/>
          <w:i w:val="0"/>
          <w:iCs w:val="0"/>
          <w:caps w:val="0"/>
          <w:color w:val="333333"/>
          <w:spacing w:val="0"/>
          <w:sz w:val="24"/>
          <w:szCs w:val="24"/>
          <w:shd w:val="clear" w:color="auto" w:fill="FFFFFF"/>
        </w:rPr>
        <w:t>、本次招标联系事项</w:t>
      </w:r>
    </w:p>
    <w:p w14:paraId="608ADAC4">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333333"/>
          <w:spacing w:val="0"/>
          <w:sz w:val="24"/>
          <w:szCs w:val="24"/>
          <w:shd w:val="clear" w:color="auto" w:fill="FFFFFF"/>
        </w:rPr>
        <w:t>1.采购人联系人：</w:t>
      </w:r>
      <w:r>
        <w:rPr>
          <w:rFonts w:hint="eastAsia" w:cs="宋体"/>
          <w:kern w:val="0"/>
          <w:sz w:val="24"/>
          <w:szCs w:val="24"/>
          <w:highlight w:val="none"/>
          <w:shd w:val="clear" w:color="auto" w:fill="FFFFFF"/>
          <w:lang w:val="en-US" w:eastAsia="zh-CN" w:bidi="ar"/>
        </w:rPr>
        <w:t>梁主任</w:t>
      </w:r>
      <w:r>
        <w:rPr>
          <w:rFonts w:hint="eastAsia" w:ascii="宋体" w:hAnsi="宋体" w:eastAsia="宋体" w:cs="宋体"/>
          <w:kern w:val="0"/>
          <w:sz w:val="24"/>
          <w:szCs w:val="24"/>
          <w:highlight w:val="none"/>
          <w:shd w:val="clear" w:color="auto" w:fill="FFFFFF"/>
          <w:lang w:bidi="ar"/>
        </w:rPr>
        <w:t xml:space="preserve"> </w:t>
      </w:r>
      <w:r>
        <w:rPr>
          <w:rFonts w:hint="eastAsia" w:ascii="宋体" w:hAnsi="宋体" w:eastAsia="宋体" w:cs="宋体"/>
          <w:kern w:val="0"/>
          <w:sz w:val="24"/>
          <w:szCs w:val="24"/>
          <w:highlight w:val="none"/>
          <w:shd w:val="clear" w:color="auto" w:fill="FFFFFF"/>
          <w:lang w:val="en-US" w:eastAsia="zh-CN" w:bidi="ar"/>
        </w:rPr>
        <w:t xml:space="preserve"> </w:t>
      </w:r>
      <w:r>
        <w:rPr>
          <w:rFonts w:hint="eastAsia" w:ascii="宋体" w:hAnsi="宋体"/>
          <w:sz w:val="24"/>
          <w:lang w:val="en-US" w:eastAsia="zh-CN"/>
        </w:rPr>
        <w:t>13655237166</w:t>
      </w:r>
      <w:r>
        <w:rPr>
          <w:rFonts w:hint="eastAsia" w:cs="宋体"/>
          <w:color w:val="auto"/>
          <w:kern w:val="0"/>
          <w:sz w:val="24"/>
          <w:szCs w:val="24"/>
          <w:highlight w:val="none"/>
          <w:shd w:val="clear" w:color="auto" w:fill="FFFFFF"/>
          <w:lang w:val="en-US" w:eastAsia="zh-CN" w:bidi="ar"/>
        </w:rPr>
        <w:t>；</w:t>
      </w:r>
    </w:p>
    <w:p w14:paraId="2379B872">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2.开评标现场联系人：</w:t>
      </w:r>
      <w:r>
        <w:rPr>
          <w:rFonts w:hint="eastAsia" w:cs="宋体"/>
          <w:i w:val="0"/>
          <w:iCs w:val="0"/>
          <w:caps w:val="0"/>
          <w:color w:val="333333"/>
          <w:spacing w:val="0"/>
          <w:sz w:val="24"/>
          <w:szCs w:val="24"/>
          <w:shd w:val="clear" w:color="auto" w:fill="FFFFFF"/>
          <w:lang w:val="en-US" w:eastAsia="zh-CN"/>
        </w:rPr>
        <w:t>闵</w:t>
      </w:r>
      <w:r>
        <w:rPr>
          <w:rFonts w:hint="eastAsia" w:ascii="宋体" w:hAnsi="宋体" w:eastAsia="宋体" w:cs="宋体"/>
          <w:i w:val="0"/>
          <w:iCs w:val="0"/>
          <w:caps w:val="0"/>
          <w:color w:val="333333"/>
          <w:spacing w:val="0"/>
          <w:sz w:val="24"/>
          <w:szCs w:val="24"/>
          <w:shd w:val="clear" w:color="auto" w:fill="FFFFFF"/>
        </w:rPr>
        <w:t xml:space="preserve">工 </w:t>
      </w:r>
      <w:r>
        <w:rPr>
          <w:rFonts w:hint="eastAsia" w:cs="宋体"/>
          <w:i w:val="0"/>
          <w:iCs w:val="0"/>
          <w:caps w:val="0"/>
          <w:color w:val="333333"/>
          <w:spacing w:val="0"/>
          <w:sz w:val="24"/>
          <w:szCs w:val="24"/>
          <w:shd w:val="clear" w:color="auto" w:fill="FFFFFF"/>
          <w:lang w:eastAsia="zh-CN"/>
        </w:rPr>
        <w:t>15396960917</w:t>
      </w:r>
      <w:r>
        <w:rPr>
          <w:rFonts w:hint="eastAsia" w:ascii="宋体" w:hAnsi="宋体" w:eastAsia="宋体" w:cs="宋体"/>
          <w:i w:val="0"/>
          <w:iCs w:val="0"/>
          <w:caps w:val="0"/>
          <w:color w:val="333333"/>
          <w:spacing w:val="0"/>
          <w:sz w:val="24"/>
          <w:szCs w:val="24"/>
          <w:shd w:val="clear" w:color="auto" w:fill="FFFFFF"/>
        </w:rPr>
        <w:t>；</w:t>
      </w:r>
    </w:p>
    <w:p w14:paraId="3745CD6E">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3.代理机构联系人：</w:t>
      </w:r>
      <w:r>
        <w:rPr>
          <w:rFonts w:hint="eastAsia" w:cs="宋体"/>
          <w:i w:val="0"/>
          <w:iCs w:val="0"/>
          <w:caps w:val="0"/>
          <w:color w:val="333333"/>
          <w:spacing w:val="0"/>
          <w:sz w:val="24"/>
          <w:szCs w:val="24"/>
          <w:shd w:val="clear" w:color="auto" w:fill="FFFFFF"/>
          <w:lang w:val="en-US" w:eastAsia="zh-CN"/>
        </w:rPr>
        <w:t>闵</w:t>
      </w:r>
      <w:r>
        <w:rPr>
          <w:rFonts w:hint="eastAsia" w:ascii="宋体" w:hAnsi="宋体" w:eastAsia="宋体" w:cs="宋体"/>
          <w:i w:val="0"/>
          <w:iCs w:val="0"/>
          <w:caps w:val="0"/>
          <w:color w:val="333333"/>
          <w:spacing w:val="0"/>
          <w:sz w:val="24"/>
          <w:szCs w:val="24"/>
          <w:shd w:val="clear" w:color="auto" w:fill="FFFFFF"/>
        </w:rPr>
        <w:t xml:space="preserve">工 </w:t>
      </w:r>
      <w:r>
        <w:rPr>
          <w:rFonts w:hint="eastAsia" w:cs="宋体"/>
          <w:i w:val="0"/>
          <w:iCs w:val="0"/>
          <w:caps w:val="0"/>
          <w:color w:val="333333"/>
          <w:spacing w:val="0"/>
          <w:sz w:val="24"/>
          <w:szCs w:val="24"/>
          <w:shd w:val="clear" w:color="auto" w:fill="FFFFFF"/>
          <w:lang w:eastAsia="zh-CN"/>
        </w:rPr>
        <w:t>15396960917</w:t>
      </w:r>
      <w:r>
        <w:rPr>
          <w:rFonts w:hint="eastAsia" w:ascii="宋体" w:hAnsi="宋体" w:eastAsia="宋体" w:cs="宋体"/>
          <w:i w:val="0"/>
          <w:iCs w:val="0"/>
          <w:caps w:val="0"/>
          <w:color w:val="333333"/>
          <w:spacing w:val="0"/>
          <w:sz w:val="24"/>
          <w:szCs w:val="24"/>
          <w:shd w:val="clear" w:color="auto" w:fill="FFFFFF"/>
        </w:rPr>
        <w:t>；</w:t>
      </w:r>
    </w:p>
    <w:p w14:paraId="426916AE">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4.代理机构地址：金湖县平安路2-6号。</w:t>
      </w:r>
    </w:p>
    <w:p w14:paraId="14694A4B">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Style w:val="50"/>
          <w:rFonts w:hint="eastAsia" w:cs="宋体"/>
          <w:b/>
          <w:bCs/>
          <w:i w:val="0"/>
          <w:iCs w:val="0"/>
          <w:caps w:val="0"/>
          <w:color w:val="333333"/>
          <w:spacing w:val="0"/>
          <w:sz w:val="24"/>
          <w:szCs w:val="24"/>
          <w:shd w:val="clear" w:color="auto" w:fill="FFFFFF"/>
          <w:lang w:val="en-US" w:eastAsia="zh-CN"/>
        </w:rPr>
        <w:t>七</w:t>
      </w:r>
      <w:r>
        <w:rPr>
          <w:rStyle w:val="50"/>
          <w:rFonts w:hint="eastAsia" w:ascii="宋体" w:hAnsi="宋体" w:eastAsia="宋体" w:cs="宋体"/>
          <w:b/>
          <w:bCs/>
          <w:i w:val="0"/>
          <w:iCs w:val="0"/>
          <w:caps w:val="0"/>
          <w:color w:val="333333"/>
          <w:spacing w:val="0"/>
          <w:sz w:val="24"/>
          <w:szCs w:val="24"/>
          <w:shd w:val="clear" w:color="auto" w:fill="FFFFFF"/>
        </w:rPr>
        <w:t>、其他事项</w:t>
      </w:r>
    </w:p>
    <w:p w14:paraId="3F2392B9">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1.招标代理（下称代理人）：采购人委托中诚运玛咨询股份有限公司负责代理本次磋商的相关事宜。</w:t>
      </w:r>
    </w:p>
    <w:p w14:paraId="30A19242">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360" w:lineRule="auto"/>
        <w:ind w:left="0" w:right="0" w:firstLine="420"/>
        <w:jc w:val="both"/>
        <w:textAlignment w:val="auto"/>
        <w:rPr>
          <w:rFonts w:hint="eastAsia" w:ascii="宋体" w:hAnsi="宋体" w:eastAsia="宋体" w:cs="宋体"/>
          <w:i w:val="0"/>
          <w:iCs w:val="0"/>
          <w:caps w:val="0"/>
          <w:color w:val="auto"/>
          <w:spacing w:val="0"/>
          <w:sz w:val="24"/>
          <w:szCs w:val="24"/>
        </w:rPr>
      </w:pPr>
    </w:p>
    <w:p w14:paraId="37E7F19E">
      <w:pPr>
        <w:spacing w:line="360" w:lineRule="auto"/>
        <w:ind w:firstLine="480" w:firstLineChars="200"/>
        <w:rPr>
          <w:rFonts w:cs="宋体" w:asciiTheme="minorEastAsia" w:hAnsiTheme="minorEastAsia" w:eastAsiaTheme="minorEastAsia"/>
          <w:sz w:val="24"/>
          <w:szCs w:val="24"/>
        </w:rPr>
      </w:pPr>
    </w:p>
    <w:p w14:paraId="5BE4040A">
      <w:pPr>
        <w:pStyle w:val="5"/>
      </w:pPr>
    </w:p>
    <w:p w14:paraId="75C747CE">
      <w:pPr>
        <w:rPr>
          <w:rFonts w:hint="eastAsia"/>
        </w:rPr>
      </w:pPr>
      <w:bookmarkStart w:id="5" w:name="_Toc9187_WPSOffice_Level1"/>
    </w:p>
    <w:bookmarkEnd w:id="0"/>
    <w:bookmarkEnd w:id="1"/>
    <w:bookmarkEnd w:id="2"/>
    <w:bookmarkEnd w:id="3"/>
    <w:bookmarkEnd w:id="4"/>
    <w:bookmarkEnd w:id="5"/>
    <w:p w14:paraId="2ED9AA73"/>
    <w:sectPr>
      <w:footerReference r:id="rId3"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1" w:fontKey="{53A57993-3079-4B00-AC76-686947CBCB2E}"/>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黑体_GBK">
    <w:panose1 w:val="02010600010101010101"/>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EB53">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666A3B">
                          <w:pPr>
                            <w:pStyle w:val="30"/>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Ptb8wBAACc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TU1vKLHc4MDPP76ff/4+//pG&#10;yuKmTB3qPVSY+OgxNQ7v3YB7M/sBnUn40AaTviiJYBz7e7r0Vw6RiPRotVytCgwJjM0XxGdPz32A&#10;+EE6Q5JR04ADzH3lxweIY+qckqpZd6e0zkPU9i8HYiYPS9xHjsmKw26YBO1cc0I9Pc6+phZXnRJ9&#10;b7G1aU1mI8zGbjYOPqh9h9TKzAv8u0NEEplbqjDCToVxaFndtGBpK57fc9bTT7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0o+1vzAEAAJwDAAAOAAAAAAAAAAEAIAAAAB4BAABkcnMvZTJv&#10;RG9jLnhtbFBLBQYAAAAABgAGAFkBAABcBQAAAAA=&#10;">
              <v:fill on="f" focussize="0,0"/>
              <v:stroke on="f"/>
              <v:imagedata o:title=""/>
              <o:lock v:ext="edit" aspectratio="f"/>
              <v:textbox inset="0mm,0mm,0mm,0mm" style="mso-fit-shape-to-text:t;">
                <w:txbxContent>
                  <w:p w14:paraId="7D666A3B">
                    <w:pPr>
                      <w:pStyle w:val="30"/>
                    </w:pPr>
                    <w:r>
                      <w:fldChar w:fldCharType="begin"/>
                    </w:r>
                    <w:r>
                      <w:instrText xml:space="preserve"> PAGE  \* MERGEFORMAT </w:instrText>
                    </w:r>
                    <w:r>
                      <w:fldChar w:fldCharType="separate"/>
                    </w:r>
                    <w:r>
                      <w:t>28</w:t>
                    </w:r>
                    <w:r>
                      <w:fldChar w:fldCharType="end"/>
                    </w:r>
                  </w:p>
                </w:txbxContent>
              </v:textbox>
            </v:shape>
          </w:pict>
        </mc:Fallback>
      </mc:AlternateContent>
    </w:r>
  </w:p>
  <w:p w14:paraId="22D41E27">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130"/>
      <w:lvlText w:val="附录%1."/>
      <w:lvlJc w:val="left"/>
      <w:pPr>
        <w:tabs>
          <w:tab w:val="left" w:pos="907"/>
        </w:tabs>
        <w:ind w:left="907" w:hanging="907"/>
      </w:pPr>
      <w:rPr>
        <w:rFonts w:hint="eastAsia"/>
      </w:rPr>
    </w:lvl>
  </w:abstractNum>
  <w:abstractNum w:abstractNumId="1">
    <w:nsid w:val="420C153B"/>
    <w:multiLevelType w:val="multilevel"/>
    <w:tmpl w:val="420C153B"/>
    <w:lvl w:ilvl="0" w:tentative="0">
      <w:start w:val="1"/>
      <w:numFmt w:val="decimal"/>
      <w:pStyle w:val="14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MTZkMzlhODAxOTNlZDhjOGY3NWM1NWM1NjRmMWMifQ=="/>
  </w:docVars>
  <w:rsids>
    <w:rsidRoot w:val="008B7D27"/>
    <w:rsid w:val="00003B7F"/>
    <w:rsid w:val="00005153"/>
    <w:rsid w:val="00006277"/>
    <w:rsid w:val="00006B8A"/>
    <w:rsid w:val="0001004A"/>
    <w:rsid w:val="00010A10"/>
    <w:rsid w:val="00010F67"/>
    <w:rsid w:val="000113EB"/>
    <w:rsid w:val="00013338"/>
    <w:rsid w:val="00014004"/>
    <w:rsid w:val="000142B6"/>
    <w:rsid w:val="00015B6B"/>
    <w:rsid w:val="00016F37"/>
    <w:rsid w:val="0002022C"/>
    <w:rsid w:val="00025186"/>
    <w:rsid w:val="00025394"/>
    <w:rsid w:val="000266E7"/>
    <w:rsid w:val="00026799"/>
    <w:rsid w:val="00026BB3"/>
    <w:rsid w:val="00027710"/>
    <w:rsid w:val="000326A5"/>
    <w:rsid w:val="00033066"/>
    <w:rsid w:val="00033772"/>
    <w:rsid w:val="00035AA2"/>
    <w:rsid w:val="00035AB4"/>
    <w:rsid w:val="00035C43"/>
    <w:rsid w:val="00036592"/>
    <w:rsid w:val="00036806"/>
    <w:rsid w:val="00041F58"/>
    <w:rsid w:val="0004435F"/>
    <w:rsid w:val="000444A1"/>
    <w:rsid w:val="0004586B"/>
    <w:rsid w:val="000515BF"/>
    <w:rsid w:val="00052450"/>
    <w:rsid w:val="00055A19"/>
    <w:rsid w:val="00057A36"/>
    <w:rsid w:val="00057F75"/>
    <w:rsid w:val="00064481"/>
    <w:rsid w:val="00065898"/>
    <w:rsid w:val="00065E39"/>
    <w:rsid w:val="000660DF"/>
    <w:rsid w:val="000672DB"/>
    <w:rsid w:val="00071EEC"/>
    <w:rsid w:val="000735A4"/>
    <w:rsid w:val="00075383"/>
    <w:rsid w:val="000806BA"/>
    <w:rsid w:val="00080990"/>
    <w:rsid w:val="0008237E"/>
    <w:rsid w:val="000841CF"/>
    <w:rsid w:val="00084D8D"/>
    <w:rsid w:val="00085292"/>
    <w:rsid w:val="000857E0"/>
    <w:rsid w:val="00086087"/>
    <w:rsid w:val="00087194"/>
    <w:rsid w:val="000872AE"/>
    <w:rsid w:val="00092A5B"/>
    <w:rsid w:val="0009375D"/>
    <w:rsid w:val="00093861"/>
    <w:rsid w:val="00095AAB"/>
    <w:rsid w:val="00095E82"/>
    <w:rsid w:val="000963B7"/>
    <w:rsid w:val="00096C4C"/>
    <w:rsid w:val="000978E8"/>
    <w:rsid w:val="000A1142"/>
    <w:rsid w:val="000A1558"/>
    <w:rsid w:val="000A2E56"/>
    <w:rsid w:val="000A36C7"/>
    <w:rsid w:val="000B0051"/>
    <w:rsid w:val="000B18C4"/>
    <w:rsid w:val="000B31B7"/>
    <w:rsid w:val="000B68D4"/>
    <w:rsid w:val="000B6F0A"/>
    <w:rsid w:val="000B7FF8"/>
    <w:rsid w:val="000C17F4"/>
    <w:rsid w:val="000C1E10"/>
    <w:rsid w:val="000C3373"/>
    <w:rsid w:val="000C393C"/>
    <w:rsid w:val="000C71E8"/>
    <w:rsid w:val="000C74AD"/>
    <w:rsid w:val="000C75DD"/>
    <w:rsid w:val="000C7759"/>
    <w:rsid w:val="000D41D6"/>
    <w:rsid w:val="000D6185"/>
    <w:rsid w:val="000D6911"/>
    <w:rsid w:val="000E0441"/>
    <w:rsid w:val="000E04CC"/>
    <w:rsid w:val="000E38F0"/>
    <w:rsid w:val="000E6B3D"/>
    <w:rsid w:val="000E70BD"/>
    <w:rsid w:val="000E79CF"/>
    <w:rsid w:val="000F1C7D"/>
    <w:rsid w:val="000F26AD"/>
    <w:rsid w:val="000F2C6D"/>
    <w:rsid w:val="000F549A"/>
    <w:rsid w:val="000F6154"/>
    <w:rsid w:val="0010052C"/>
    <w:rsid w:val="0010144B"/>
    <w:rsid w:val="00101FD1"/>
    <w:rsid w:val="00102479"/>
    <w:rsid w:val="00102681"/>
    <w:rsid w:val="0010305C"/>
    <w:rsid w:val="0010385F"/>
    <w:rsid w:val="00103FD4"/>
    <w:rsid w:val="001055C2"/>
    <w:rsid w:val="00106313"/>
    <w:rsid w:val="0010674B"/>
    <w:rsid w:val="00112506"/>
    <w:rsid w:val="001128D8"/>
    <w:rsid w:val="0011377B"/>
    <w:rsid w:val="00116A84"/>
    <w:rsid w:val="00117357"/>
    <w:rsid w:val="00117D80"/>
    <w:rsid w:val="00123675"/>
    <w:rsid w:val="00123EF1"/>
    <w:rsid w:val="00124A8F"/>
    <w:rsid w:val="00124B56"/>
    <w:rsid w:val="001331C0"/>
    <w:rsid w:val="00133E37"/>
    <w:rsid w:val="001358E0"/>
    <w:rsid w:val="00137CD1"/>
    <w:rsid w:val="00140AE2"/>
    <w:rsid w:val="00141147"/>
    <w:rsid w:val="00143DBB"/>
    <w:rsid w:val="001453A4"/>
    <w:rsid w:val="00147F76"/>
    <w:rsid w:val="001548A8"/>
    <w:rsid w:val="00154ED4"/>
    <w:rsid w:val="001552AD"/>
    <w:rsid w:val="00157277"/>
    <w:rsid w:val="00161D43"/>
    <w:rsid w:val="0016346E"/>
    <w:rsid w:val="00163695"/>
    <w:rsid w:val="001661DB"/>
    <w:rsid w:val="00167B8D"/>
    <w:rsid w:val="0017008A"/>
    <w:rsid w:val="00173532"/>
    <w:rsid w:val="00173B9B"/>
    <w:rsid w:val="00176835"/>
    <w:rsid w:val="00177BD2"/>
    <w:rsid w:val="00177E65"/>
    <w:rsid w:val="00180628"/>
    <w:rsid w:val="0018130C"/>
    <w:rsid w:val="00181F5B"/>
    <w:rsid w:val="00182932"/>
    <w:rsid w:val="001833E4"/>
    <w:rsid w:val="00183473"/>
    <w:rsid w:val="001850D8"/>
    <w:rsid w:val="001857AC"/>
    <w:rsid w:val="00190173"/>
    <w:rsid w:val="001926B9"/>
    <w:rsid w:val="00192DDD"/>
    <w:rsid w:val="00192FE8"/>
    <w:rsid w:val="00193268"/>
    <w:rsid w:val="00197509"/>
    <w:rsid w:val="00197815"/>
    <w:rsid w:val="00197CA0"/>
    <w:rsid w:val="001A0121"/>
    <w:rsid w:val="001A0E65"/>
    <w:rsid w:val="001A12DE"/>
    <w:rsid w:val="001A1646"/>
    <w:rsid w:val="001A34C5"/>
    <w:rsid w:val="001A7063"/>
    <w:rsid w:val="001A74F3"/>
    <w:rsid w:val="001A7AB6"/>
    <w:rsid w:val="001B11F5"/>
    <w:rsid w:val="001B2B73"/>
    <w:rsid w:val="001B47BF"/>
    <w:rsid w:val="001B71FB"/>
    <w:rsid w:val="001B7577"/>
    <w:rsid w:val="001C143C"/>
    <w:rsid w:val="001C2758"/>
    <w:rsid w:val="001C62B1"/>
    <w:rsid w:val="001C7BFC"/>
    <w:rsid w:val="001D2E7F"/>
    <w:rsid w:val="001D3938"/>
    <w:rsid w:val="001D480B"/>
    <w:rsid w:val="001D578A"/>
    <w:rsid w:val="001D5F2F"/>
    <w:rsid w:val="001D7DC7"/>
    <w:rsid w:val="001E3C36"/>
    <w:rsid w:val="001E54B0"/>
    <w:rsid w:val="001E60A5"/>
    <w:rsid w:val="001E6502"/>
    <w:rsid w:val="001E7760"/>
    <w:rsid w:val="001F0E7D"/>
    <w:rsid w:val="001F24BF"/>
    <w:rsid w:val="001F37A6"/>
    <w:rsid w:val="001F5BED"/>
    <w:rsid w:val="00203EC4"/>
    <w:rsid w:val="002046CC"/>
    <w:rsid w:val="00205B2F"/>
    <w:rsid w:val="002106E8"/>
    <w:rsid w:val="00210F81"/>
    <w:rsid w:val="0021255F"/>
    <w:rsid w:val="0021416E"/>
    <w:rsid w:val="0021515A"/>
    <w:rsid w:val="00220978"/>
    <w:rsid w:val="00221169"/>
    <w:rsid w:val="002221EB"/>
    <w:rsid w:val="002223AA"/>
    <w:rsid w:val="0022275E"/>
    <w:rsid w:val="00222B9B"/>
    <w:rsid w:val="00223044"/>
    <w:rsid w:val="00224053"/>
    <w:rsid w:val="00225035"/>
    <w:rsid w:val="0022588F"/>
    <w:rsid w:val="00227800"/>
    <w:rsid w:val="0023150B"/>
    <w:rsid w:val="00232325"/>
    <w:rsid w:val="00233C83"/>
    <w:rsid w:val="00234C9F"/>
    <w:rsid w:val="00235DA2"/>
    <w:rsid w:val="0024098C"/>
    <w:rsid w:val="002419D0"/>
    <w:rsid w:val="0024499C"/>
    <w:rsid w:val="00246156"/>
    <w:rsid w:val="00246536"/>
    <w:rsid w:val="00247666"/>
    <w:rsid w:val="002476B2"/>
    <w:rsid w:val="002476D2"/>
    <w:rsid w:val="002501DC"/>
    <w:rsid w:val="00250984"/>
    <w:rsid w:val="00250D07"/>
    <w:rsid w:val="00251061"/>
    <w:rsid w:val="00251BA5"/>
    <w:rsid w:val="00251D27"/>
    <w:rsid w:val="00253A59"/>
    <w:rsid w:val="00254D2A"/>
    <w:rsid w:val="00256C17"/>
    <w:rsid w:val="00257CA3"/>
    <w:rsid w:val="00262715"/>
    <w:rsid w:val="00262D18"/>
    <w:rsid w:val="0026558A"/>
    <w:rsid w:val="00265846"/>
    <w:rsid w:val="002666FD"/>
    <w:rsid w:val="002673EB"/>
    <w:rsid w:val="00267519"/>
    <w:rsid w:val="00267A0A"/>
    <w:rsid w:val="00270E05"/>
    <w:rsid w:val="002720D3"/>
    <w:rsid w:val="00272EE9"/>
    <w:rsid w:val="00274756"/>
    <w:rsid w:val="00280EEF"/>
    <w:rsid w:val="00282AEC"/>
    <w:rsid w:val="0028415D"/>
    <w:rsid w:val="002851CD"/>
    <w:rsid w:val="0028586F"/>
    <w:rsid w:val="00291987"/>
    <w:rsid w:val="00292E5B"/>
    <w:rsid w:val="00294546"/>
    <w:rsid w:val="002959FE"/>
    <w:rsid w:val="00296305"/>
    <w:rsid w:val="00296800"/>
    <w:rsid w:val="002976C2"/>
    <w:rsid w:val="002A07B2"/>
    <w:rsid w:val="002A1656"/>
    <w:rsid w:val="002A3C9C"/>
    <w:rsid w:val="002A3F39"/>
    <w:rsid w:val="002A7AE3"/>
    <w:rsid w:val="002B2B91"/>
    <w:rsid w:val="002B32DA"/>
    <w:rsid w:val="002B43D8"/>
    <w:rsid w:val="002B52AC"/>
    <w:rsid w:val="002B7B8A"/>
    <w:rsid w:val="002C256F"/>
    <w:rsid w:val="002C46A1"/>
    <w:rsid w:val="002C635C"/>
    <w:rsid w:val="002D18B0"/>
    <w:rsid w:val="002D1A55"/>
    <w:rsid w:val="002D3484"/>
    <w:rsid w:val="002D46E1"/>
    <w:rsid w:val="002D68F0"/>
    <w:rsid w:val="002D7538"/>
    <w:rsid w:val="002D7694"/>
    <w:rsid w:val="002E110B"/>
    <w:rsid w:val="002E146D"/>
    <w:rsid w:val="002E4524"/>
    <w:rsid w:val="002E781D"/>
    <w:rsid w:val="002F0B2C"/>
    <w:rsid w:val="00300974"/>
    <w:rsid w:val="00302A07"/>
    <w:rsid w:val="00307964"/>
    <w:rsid w:val="00307AB3"/>
    <w:rsid w:val="00310461"/>
    <w:rsid w:val="00311B49"/>
    <w:rsid w:val="00311FE1"/>
    <w:rsid w:val="00312039"/>
    <w:rsid w:val="00314A6C"/>
    <w:rsid w:val="003159AB"/>
    <w:rsid w:val="003161C5"/>
    <w:rsid w:val="00316E3B"/>
    <w:rsid w:val="00321B33"/>
    <w:rsid w:val="00325F23"/>
    <w:rsid w:val="00326234"/>
    <w:rsid w:val="00327C77"/>
    <w:rsid w:val="00330DDE"/>
    <w:rsid w:val="003318EC"/>
    <w:rsid w:val="0033321A"/>
    <w:rsid w:val="00334AE6"/>
    <w:rsid w:val="00336265"/>
    <w:rsid w:val="003365D4"/>
    <w:rsid w:val="003365E9"/>
    <w:rsid w:val="00336EF7"/>
    <w:rsid w:val="00341269"/>
    <w:rsid w:val="003425EE"/>
    <w:rsid w:val="00342F46"/>
    <w:rsid w:val="0034421B"/>
    <w:rsid w:val="003457EC"/>
    <w:rsid w:val="00345999"/>
    <w:rsid w:val="00347362"/>
    <w:rsid w:val="003473A0"/>
    <w:rsid w:val="00350C7F"/>
    <w:rsid w:val="003519BB"/>
    <w:rsid w:val="00351D10"/>
    <w:rsid w:val="00361AEE"/>
    <w:rsid w:val="00362DFB"/>
    <w:rsid w:val="003644C8"/>
    <w:rsid w:val="00370894"/>
    <w:rsid w:val="003712A1"/>
    <w:rsid w:val="0037255C"/>
    <w:rsid w:val="00375C44"/>
    <w:rsid w:val="003760FA"/>
    <w:rsid w:val="00380A40"/>
    <w:rsid w:val="00380A7D"/>
    <w:rsid w:val="003820B4"/>
    <w:rsid w:val="00385A09"/>
    <w:rsid w:val="00385E08"/>
    <w:rsid w:val="00392202"/>
    <w:rsid w:val="00392C27"/>
    <w:rsid w:val="003930BE"/>
    <w:rsid w:val="00396BBA"/>
    <w:rsid w:val="003A321D"/>
    <w:rsid w:val="003A3F2A"/>
    <w:rsid w:val="003A4D15"/>
    <w:rsid w:val="003A5B05"/>
    <w:rsid w:val="003A63FB"/>
    <w:rsid w:val="003A71E5"/>
    <w:rsid w:val="003B0865"/>
    <w:rsid w:val="003B3C09"/>
    <w:rsid w:val="003B4D3B"/>
    <w:rsid w:val="003B693D"/>
    <w:rsid w:val="003B7004"/>
    <w:rsid w:val="003C479E"/>
    <w:rsid w:val="003C64E4"/>
    <w:rsid w:val="003D28EB"/>
    <w:rsid w:val="003D54A7"/>
    <w:rsid w:val="003D5B9E"/>
    <w:rsid w:val="003D6013"/>
    <w:rsid w:val="003D6B3B"/>
    <w:rsid w:val="003E0A00"/>
    <w:rsid w:val="003E102A"/>
    <w:rsid w:val="003E34E7"/>
    <w:rsid w:val="003E6A4D"/>
    <w:rsid w:val="003E6DE1"/>
    <w:rsid w:val="003E70DA"/>
    <w:rsid w:val="003F1A69"/>
    <w:rsid w:val="003F47BB"/>
    <w:rsid w:val="003F51AB"/>
    <w:rsid w:val="003F65C1"/>
    <w:rsid w:val="00400496"/>
    <w:rsid w:val="004005E6"/>
    <w:rsid w:val="00404930"/>
    <w:rsid w:val="004052E9"/>
    <w:rsid w:val="0041436F"/>
    <w:rsid w:val="004143DF"/>
    <w:rsid w:val="004155D4"/>
    <w:rsid w:val="00415637"/>
    <w:rsid w:val="0041798A"/>
    <w:rsid w:val="00417D00"/>
    <w:rsid w:val="00420740"/>
    <w:rsid w:val="00420EF2"/>
    <w:rsid w:val="004211CD"/>
    <w:rsid w:val="004222DA"/>
    <w:rsid w:val="0042618A"/>
    <w:rsid w:val="00431085"/>
    <w:rsid w:val="004328F7"/>
    <w:rsid w:val="00433660"/>
    <w:rsid w:val="00434744"/>
    <w:rsid w:val="00434FAF"/>
    <w:rsid w:val="004355C8"/>
    <w:rsid w:val="004363FE"/>
    <w:rsid w:val="0043726A"/>
    <w:rsid w:val="00437A3F"/>
    <w:rsid w:val="00437DEE"/>
    <w:rsid w:val="004409AE"/>
    <w:rsid w:val="0044102F"/>
    <w:rsid w:val="00441A1A"/>
    <w:rsid w:val="00441A7F"/>
    <w:rsid w:val="00442B42"/>
    <w:rsid w:val="00442F93"/>
    <w:rsid w:val="00443C9E"/>
    <w:rsid w:val="00444384"/>
    <w:rsid w:val="0044521A"/>
    <w:rsid w:val="00452478"/>
    <w:rsid w:val="00456E4E"/>
    <w:rsid w:val="00457381"/>
    <w:rsid w:val="00460395"/>
    <w:rsid w:val="00461CC3"/>
    <w:rsid w:val="00463F16"/>
    <w:rsid w:val="00466FA1"/>
    <w:rsid w:val="00467C19"/>
    <w:rsid w:val="00472D40"/>
    <w:rsid w:val="00474B2D"/>
    <w:rsid w:val="004761CC"/>
    <w:rsid w:val="0047628A"/>
    <w:rsid w:val="00476A77"/>
    <w:rsid w:val="0048022E"/>
    <w:rsid w:val="0048159F"/>
    <w:rsid w:val="00481FB1"/>
    <w:rsid w:val="004829C8"/>
    <w:rsid w:val="00483590"/>
    <w:rsid w:val="004849E7"/>
    <w:rsid w:val="004856C3"/>
    <w:rsid w:val="00485ACA"/>
    <w:rsid w:val="0048659C"/>
    <w:rsid w:val="0048700D"/>
    <w:rsid w:val="00490954"/>
    <w:rsid w:val="00491155"/>
    <w:rsid w:val="0049386F"/>
    <w:rsid w:val="00496346"/>
    <w:rsid w:val="00496D0E"/>
    <w:rsid w:val="004A00AE"/>
    <w:rsid w:val="004A14DA"/>
    <w:rsid w:val="004A186C"/>
    <w:rsid w:val="004A3A51"/>
    <w:rsid w:val="004A6312"/>
    <w:rsid w:val="004A7826"/>
    <w:rsid w:val="004B078F"/>
    <w:rsid w:val="004B097C"/>
    <w:rsid w:val="004B183C"/>
    <w:rsid w:val="004B475A"/>
    <w:rsid w:val="004B481C"/>
    <w:rsid w:val="004B796B"/>
    <w:rsid w:val="004C0ABD"/>
    <w:rsid w:val="004C2FC8"/>
    <w:rsid w:val="004C3E00"/>
    <w:rsid w:val="004C5FB3"/>
    <w:rsid w:val="004C64A6"/>
    <w:rsid w:val="004D17C8"/>
    <w:rsid w:val="004D1B93"/>
    <w:rsid w:val="004D4B2E"/>
    <w:rsid w:val="004D55A3"/>
    <w:rsid w:val="004E2027"/>
    <w:rsid w:val="004E2348"/>
    <w:rsid w:val="004E62DF"/>
    <w:rsid w:val="004E6591"/>
    <w:rsid w:val="004E70BE"/>
    <w:rsid w:val="004E7462"/>
    <w:rsid w:val="004E7E68"/>
    <w:rsid w:val="004F0413"/>
    <w:rsid w:val="004F0A54"/>
    <w:rsid w:val="004F15D4"/>
    <w:rsid w:val="004F2610"/>
    <w:rsid w:val="004F5296"/>
    <w:rsid w:val="004F6AF5"/>
    <w:rsid w:val="00500EF7"/>
    <w:rsid w:val="0050101B"/>
    <w:rsid w:val="005010A6"/>
    <w:rsid w:val="00501870"/>
    <w:rsid w:val="00501ED7"/>
    <w:rsid w:val="00502003"/>
    <w:rsid w:val="00504E39"/>
    <w:rsid w:val="00504E93"/>
    <w:rsid w:val="0050562C"/>
    <w:rsid w:val="00506B0F"/>
    <w:rsid w:val="00506E56"/>
    <w:rsid w:val="00510265"/>
    <w:rsid w:val="00510F45"/>
    <w:rsid w:val="0051171A"/>
    <w:rsid w:val="005127BC"/>
    <w:rsid w:val="00512B44"/>
    <w:rsid w:val="00515626"/>
    <w:rsid w:val="00517FD5"/>
    <w:rsid w:val="00520164"/>
    <w:rsid w:val="00521181"/>
    <w:rsid w:val="00522E2D"/>
    <w:rsid w:val="0052341A"/>
    <w:rsid w:val="00523A1F"/>
    <w:rsid w:val="00524BE7"/>
    <w:rsid w:val="005255BA"/>
    <w:rsid w:val="00527846"/>
    <w:rsid w:val="00533072"/>
    <w:rsid w:val="00533C22"/>
    <w:rsid w:val="00534A36"/>
    <w:rsid w:val="005367F2"/>
    <w:rsid w:val="00536F7F"/>
    <w:rsid w:val="005518E5"/>
    <w:rsid w:val="005521EF"/>
    <w:rsid w:val="00552524"/>
    <w:rsid w:val="00552CB8"/>
    <w:rsid w:val="005532FB"/>
    <w:rsid w:val="0055441F"/>
    <w:rsid w:val="005571EC"/>
    <w:rsid w:val="00561D5F"/>
    <w:rsid w:val="00563EAC"/>
    <w:rsid w:val="00564269"/>
    <w:rsid w:val="00565064"/>
    <w:rsid w:val="00571739"/>
    <w:rsid w:val="00572611"/>
    <w:rsid w:val="00584801"/>
    <w:rsid w:val="00586CEA"/>
    <w:rsid w:val="00587E82"/>
    <w:rsid w:val="00592AA3"/>
    <w:rsid w:val="00595B76"/>
    <w:rsid w:val="005A0149"/>
    <w:rsid w:val="005A17F5"/>
    <w:rsid w:val="005A2338"/>
    <w:rsid w:val="005A2900"/>
    <w:rsid w:val="005A31FC"/>
    <w:rsid w:val="005A34CB"/>
    <w:rsid w:val="005A475C"/>
    <w:rsid w:val="005A706C"/>
    <w:rsid w:val="005A7795"/>
    <w:rsid w:val="005B0DCF"/>
    <w:rsid w:val="005B1478"/>
    <w:rsid w:val="005B5396"/>
    <w:rsid w:val="005B5EC0"/>
    <w:rsid w:val="005B7C04"/>
    <w:rsid w:val="005C0115"/>
    <w:rsid w:val="005C0B9B"/>
    <w:rsid w:val="005C177F"/>
    <w:rsid w:val="005C1AE2"/>
    <w:rsid w:val="005C3A17"/>
    <w:rsid w:val="005C49A3"/>
    <w:rsid w:val="005C5034"/>
    <w:rsid w:val="005C5A96"/>
    <w:rsid w:val="005C7CF9"/>
    <w:rsid w:val="005D3CB3"/>
    <w:rsid w:val="005D5312"/>
    <w:rsid w:val="005D78F4"/>
    <w:rsid w:val="005E0592"/>
    <w:rsid w:val="005E16FE"/>
    <w:rsid w:val="005E1D6C"/>
    <w:rsid w:val="005E21AD"/>
    <w:rsid w:val="005E2B4A"/>
    <w:rsid w:val="005E2BAE"/>
    <w:rsid w:val="005E44E6"/>
    <w:rsid w:val="005E6BD8"/>
    <w:rsid w:val="005F08F5"/>
    <w:rsid w:val="005F202C"/>
    <w:rsid w:val="005F299F"/>
    <w:rsid w:val="005F3829"/>
    <w:rsid w:val="005F42CE"/>
    <w:rsid w:val="005F4455"/>
    <w:rsid w:val="005F48E0"/>
    <w:rsid w:val="005F51FF"/>
    <w:rsid w:val="005F56F8"/>
    <w:rsid w:val="005F5915"/>
    <w:rsid w:val="005F70A5"/>
    <w:rsid w:val="006025EE"/>
    <w:rsid w:val="00602A85"/>
    <w:rsid w:val="00603B0F"/>
    <w:rsid w:val="00604F00"/>
    <w:rsid w:val="006054CB"/>
    <w:rsid w:val="00605553"/>
    <w:rsid w:val="00606033"/>
    <w:rsid w:val="006061D1"/>
    <w:rsid w:val="00606280"/>
    <w:rsid w:val="006075AA"/>
    <w:rsid w:val="006121E7"/>
    <w:rsid w:val="00617FA9"/>
    <w:rsid w:val="00620312"/>
    <w:rsid w:val="0062076A"/>
    <w:rsid w:val="0062464C"/>
    <w:rsid w:val="00625DBD"/>
    <w:rsid w:val="0062630E"/>
    <w:rsid w:val="00634292"/>
    <w:rsid w:val="00634BFE"/>
    <w:rsid w:val="006351E4"/>
    <w:rsid w:val="00640CA3"/>
    <w:rsid w:val="00640E81"/>
    <w:rsid w:val="00642041"/>
    <w:rsid w:val="00642EAC"/>
    <w:rsid w:val="006439D2"/>
    <w:rsid w:val="00645FC7"/>
    <w:rsid w:val="00646AB3"/>
    <w:rsid w:val="00646E0D"/>
    <w:rsid w:val="00646EB0"/>
    <w:rsid w:val="0065128D"/>
    <w:rsid w:val="00653497"/>
    <w:rsid w:val="00653EDB"/>
    <w:rsid w:val="00656AFF"/>
    <w:rsid w:val="006570BD"/>
    <w:rsid w:val="00660DE2"/>
    <w:rsid w:val="006633C1"/>
    <w:rsid w:val="006638F6"/>
    <w:rsid w:val="006647EE"/>
    <w:rsid w:val="00664C1A"/>
    <w:rsid w:val="0066548F"/>
    <w:rsid w:val="006675FB"/>
    <w:rsid w:val="00670EA4"/>
    <w:rsid w:val="00671A83"/>
    <w:rsid w:val="00675813"/>
    <w:rsid w:val="00682611"/>
    <w:rsid w:val="0068402C"/>
    <w:rsid w:val="00685E74"/>
    <w:rsid w:val="0069391D"/>
    <w:rsid w:val="0069457A"/>
    <w:rsid w:val="00696E39"/>
    <w:rsid w:val="00696F36"/>
    <w:rsid w:val="00697D7C"/>
    <w:rsid w:val="006A015E"/>
    <w:rsid w:val="006A0AE8"/>
    <w:rsid w:val="006A30A0"/>
    <w:rsid w:val="006A4EFB"/>
    <w:rsid w:val="006A5052"/>
    <w:rsid w:val="006A57C7"/>
    <w:rsid w:val="006B209A"/>
    <w:rsid w:val="006B2930"/>
    <w:rsid w:val="006B4AF1"/>
    <w:rsid w:val="006B4DA3"/>
    <w:rsid w:val="006B58CD"/>
    <w:rsid w:val="006B663D"/>
    <w:rsid w:val="006B7169"/>
    <w:rsid w:val="006C0064"/>
    <w:rsid w:val="006C0B16"/>
    <w:rsid w:val="006C1193"/>
    <w:rsid w:val="006C180F"/>
    <w:rsid w:val="006C24B3"/>
    <w:rsid w:val="006C3C9F"/>
    <w:rsid w:val="006C4A01"/>
    <w:rsid w:val="006C4D96"/>
    <w:rsid w:val="006C6200"/>
    <w:rsid w:val="006C647D"/>
    <w:rsid w:val="006D120D"/>
    <w:rsid w:val="006D15D6"/>
    <w:rsid w:val="006D4943"/>
    <w:rsid w:val="006D5FC3"/>
    <w:rsid w:val="006D6790"/>
    <w:rsid w:val="006D6F8E"/>
    <w:rsid w:val="006D7731"/>
    <w:rsid w:val="006E0BAA"/>
    <w:rsid w:val="006E12FB"/>
    <w:rsid w:val="006E169D"/>
    <w:rsid w:val="006E3049"/>
    <w:rsid w:val="006E65D7"/>
    <w:rsid w:val="006E7830"/>
    <w:rsid w:val="006F2108"/>
    <w:rsid w:val="006F3302"/>
    <w:rsid w:val="006F3F41"/>
    <w:rsid w:val="006F6609"/>
    <w:rsid w:val="006F708A"/>
    <w:rsid w:val="006F78A7"/>
    <w:rsid w:val="006F7DEC"/>
    <w:rsid w:val="00702839"/>
    <w:rsid w:val="007053D5"/>
    <w:rsid w:val="0071167A"/>
    <w:rsid w:val="00711B61"/>
    <w:rsid w:val="00712E24"/>
    <w:rsid w:val="00720A49"/>
    <w:rsid w:val="00721CD2"/>
    <w:rsid w:val="0072594D"/>
    <w:rsid w:val="0072620E"/>
    <w:rsid w:val="00732DA0"/>
    <w:rsid w:val="007335A4"/>
    <w:rsid w:val="00734345"/>
    <w:rsid w:val="00735E4D"/>
    <w:rsid w:val="00736A24"/>
    <w:rsid w:val="007401F9"/>
    <w:rsid w:val="007426AF"/>
    <w:rsid w:val="007437F2"/>
    <w:rsid w:val="00745CAF"/>
    <w:rsid w:val="007473AB"/>
    <w:rsid w:val="0075289B"/>
    <w:rsid w:val="00752E67"/>
    <w:rsid w:val="00754BC7"/>
    <w:rsid w:val="007550AF"/>
    <w:rsid w:val="00755515"/>
    <w:rsid w:val="00755908"/>
    <w:rsid w:val="00755A0F"/>
    <w:rsid w:val="00755D11"/>
    <w:rsid w:val="0075695E"/>
    <w:rsid w:val="00757E07"/>
    <w:rsid w:val="007627D2"/>
    <w:rsid w:val="007635FD"/>
    <w:rsid w:val="00763AFA"/>
    <w:rsid w:val="00764ACD"/>
    <w:rsid w:val="007664C2"/>
    <w:rsid w:val="00766B35"/>
    <w:rsid w:val="0077687B"/>
    <w:rsid w:val="007819D9"/>
    <w:rsid w:val="007837DA"/>
    <w:rsid w:val="0078401E"/>
    <w:rsid w:val="00784700"/>
    <w:rsid w:val="00786525"/>
    <w:rsid w:val="00787087"/>
    <w:rsid w:val="00787208"/>
    <w:rsid w:val="007873CE"/>
    <w:rsid w:val="007901DA"/>
    <w:rsid w:val="0079089E"/>
    <w:rsid w:val="007929F5"/>
    <w:rsid w:val="00796108"/>
    <w:rsid w:val="007961B2"/>
    <w:rsid w:val="00796FC1"/>
    <w:rsid w:val="007A0831"/>
    <w:rsid w:val="007A0E39"/>
    <w:rsid w:val="007A1B69"/>
    <w:rsid w:val="007A354C"/>
    <w:rsid w:val="007A409D"/>
    <w:rsid w:val="007A77DA"/>
    <w:rsid w:val="007A7A3C"/>
    <w:rsid w:val="007B052A"/>
    <w:rsid w:val="007B301E"/>
    <w:rsid w:val="007B3CD5"/>
    <w:rsid w:val="007B3FA2"/>
    <w:rsid w:val="007B45AD"/>
    <w:rsid w:val="007B737D"/>
    <w:rsid w:val="007B7A59"/>
    <w:rsid w:val="007C097F"/>
    <w:rsid w:val="007C4DD3"/>
    <w:rsid w:val="007C51EE"/>
    <w:rsid w:val="007C6767"/>
    <w:rsid w:val="007D0AD5"/>
    <w:rsid w:val="007D0BC4"/>
    <w:rsid w:val="007D56F7"/>
    <w:rsid w:val="007D5E2D"/>
    <w:rsid w:val="007D6445"/>
    <w:rsid w:val="007D7077"/>
    <w:rsid w:val="007E2104"/>
    <w:rsid w:val="007E4183"/>
    <w:rsid w:val="007E46A5"/>
    <w:rsid w:val="007E5183"/>
    <w:rsid w:val="007E776E"/>
    <w:rsid w:val="007E7DFE"/>
    <w:rsid w:val="007F10C9"/>
    <w:rsid w:val="007F200E"/>
    <w:rsid w:val="007F2C0D"/>
    <w:rsid w:val="007F2D46"/>
    <w:rsid w:val="007F4E1D"/>
    <w:rsid w:val="008036E4"/>
    <w:rsid w:val="00803E7A"/>
    <w:rsid w:val="00804D0E"/>
    <w:rsid w:val="008079BE"/>
    <w:rsid w:val="00807E1B"/>
    <w:rsid w:val="00813A70"/>
    <w:rsid w:val="0081452B"/>
    <w:rsid w:val="008149C6"/>
    <w:rsid w:val="00815C7C"/>
    <w:rsid w:val="0081783B"/>
    <w:rsid w:val="00820015"/>
    <w:rsid w:val="00820B4C"/>
    <w:rsid w:val="00822832"/>
    <w:rsid w:val="00825E1E"/>
    <w:rsid w:val="00826AA1"/>
    <w:rsid w:val="00827396"/>
    <w:rsid w:val="008279DB"/>
    <w:rsid w:val="00832338"/>
    <w:rsid w:val="008326CD"/>
    <w:rsid w:val="00832BD3"/>
    <w:rsid w:val="00833AA0"/>
    <w:rsid w:val="00834D85"/>
    <w:rsid w:val="008350B9"/>
    <w:rsid w:val="00835456"/>
    <w:rsid w:val="00835A14"/>
    <w:rsid w:val="00841FD0"/>
    <w:rsid w:val="008458FB"/>
    <w:rsid w:val="0085089D"/>
    <w:rsid w:val="00851CFA"/>
    <w:rsid w:val="00851F5A"/>
    <w:rsid w:val="008522D8"/>
    <w:rsid w:val="00853C6F"/>
    <w:rsid w:val="00855E16"/>
    <w:rsid w:val="00856EA6"/>
    <w:rsid w:val="008576D0"/>
    <w:rsid w:val="0086154A"/>
    <w:rsid w:val="00861859"/>
    <w:rsid w:val="00861860"/>
    <w:rsid w:val="008649D9"/>
    <w:rsid w:val="008667DB"/>
    <w:rsid w:val="00872503"/>
    <w:rsid w:val="008738DF"/>
    <w:rsid w:val="008749C0"/>
    <w:rsid w:val="008807B1"/>
    <w:rsid w:val="0088082C"/>
    <w:rsid w:val="00880DCA"/>
    <w:rsid w:val="00881648"/>
    <w:rsid w:val="00881988"/>
    <w:rsid w:val="00882BE0"/>
    <w:rsid w:val="008846B0"/>
    <w:rsid w:val="00887F33"/>
    <w:rsid w:val="0089122C"/>
    <w:rsid w:val="0089148B"/>
    <w:rsid w:val="00893C73"/>
    <w:rsid w:val="00893FDE"/>
    <w:rsid w:val="008A0681"/>
    <w:rsid w:val="008A0B75"/>
    <w:rsid w:val="008A247A"/>
    <w:rsid w:val="008A3644"/>
    <w:rsid w:val="008A6286"/>
    <w:rsid w:val="008A7D57"/>
    <w:rsid w:val="008B06D2"/>
    <w:rsid w:val="008B1B07"/>
    <w:rsid w:val="008B3353"/>
    <w:rsid w:val="008B4255"/>
    <w:rsid w:val="008B6701"/>
    <w:rsid w:val="008B736F"/>
    <w:rsid w:val="008B7D27"/>
    <w:rsid w:val="008B7ED6"/>
    <w:rsid w:val="008C0D8B"/>
    <w:rsid w:val="008C0E2F"/>
    <w:rsid w:val="008C13A4"/>
    <w:rsid w:val="008C21AA"/>
    <w:rsid w:val="008C4FC8"/>
    <w:rsid w:val="008C7748"/>
    <w:rsid w:val="008D072B"/>
    <w:rsid w:val="008D2E70"/>
    <w:rsid w:val="008D353A"/>
    <w:rsid w:val="008D3816"/>
    <w:rsid w:val="008D39BE"/>
    <w:rsid w:val="008D4A37"/>
    <w:rsid w:val="008D541C"/>
    <w:rsid w:val="008D5D53"/>
    <w:rsid w:val="008E03A4"/>
    <w:rsid w:val="008E497C"/>
    <w:rsid w:val="008E54C6"/>
    <w:rsid w:val="008F0754"/>
    <w:rsid w:val="008F129F"/>
    <w:rsid w:val="008F2956"/>
    <w:rsid w:val="008F6893"/>
    <w:rsid w:val="008F7AB9"/>
    <w:rsid w:val="00900C99"/>
    <w:rsid w:val="00900F78"/>
    <w:rsid w:val="00901F39"/>
    <w:rsid w:val="00901F4C"/>
    <w:rsid w:val="009036B0"/>
    <w:rsid w:val="0090504A"/>
    <w:rsid w:val="00905AFA"/>
    <w:rsid w:val="00911594"/>
    <w:rsid w:val="0091203C"/>
    <w:rsid w:val="0091367A"/>
    <w:rsid w:val="00916C16"/>
    <w:rsid w:val="00920339"/>
    <w:rsid w:val="0092338E"/>
    <w:rsid w:val="00924DC8"/>
    <w:rsid w:val="009253DC"/>
    <w:rsid w:val="00925B56"/>
    <w:rsid w:val="00926588"/>
    <w:rsid w:val="00927145"/>
    <w:rsid w:val="0093295B"/>
    <w:rsid w:val="009332F0"/>
    <w:rsid w:val="00933F2B"/>
    <w:rsid w:val="00935AB6"/>
    <w:rsid w:val="009369A3"/>
    <w:rsid w:val="0094068F"/>
    <w:rsid w:val="009504EB"/>
    <w:rsid w:val="009518C4"/>
    <w:rsid w:val="00951FC1"/>
    <w:rsid w:val="00952B27"/>
    <w:rsid w:val="00953D51"/>
    <w:rsid w:val="00954D43"/>
    <w:rsid w:val="00957D58"/>
    <w:rsid w:val="00960375"/>
    <w:rsid w:val="00961160"/>
    <w:rsid w:val="00961DCC"/>
    <w:rsid w:val="00962594"/>
    <w:rsid w:val="00965115"/>
    <w:rsid w:val="0096520E"/>
    <w:rsid w:val="0096550E"/>
    <w:rsid w:val="00970E4A"/>
    <w:rsid w:val="00974206"/>
    <w:rsid w:val="0097454C"/>
    <w:rsid w:val="00977520"/>
    <w:rsid w:val="009777D0"/>
    <w:rsid w:val="00980006"/>
    <w:rsid w:val="00980F2C"/>
    <w:rsid w:val="00984B81"/>
    <w:rsid w:val="00985C84"/>
    <w:rsid w:val="00986BA3"/>
    <w:rsid w:val="009871CB"/>
    <w:rsid w:val="00987B98"/>
    <w:rsid w:val="00990649"/>
    <w:rsid w:val="00991046"/>
    <w:rsid w:val="00991194"/>
    <w:rsid w:val="00992DEB"/>
    <w:rsid w:val="00992E69"/>
    <w:rsid w:val="00994426"/>
    <w:rsid w:val="0099610D"/>
    <w:rsid w:val="0099672E"/>
    <w:rsid w:val="00997396"/>
    <w:rsid w:val="00997813"/>
    <w:rsid w:val="009A604E"/>
    <w:rsid w:val="009A6917"/>
    <w:rsid w:val="009B06FF"/>
    <w:rsid w:val="009B09FE"/>
    <w:rsid w:val="009B16C0"/>
    <w:rsid w:val="009B1B1F"/>
    <w:rsid w:val="009B283D"/>
    <w:rsid w:val="009B448F"/>
    <w:rsid w:val="009B4B1E"/>
    <w:rsid w:val="009B5207"/>
    <w:rsid w:val="009B58BA"/>
    <w:rsid w:val="009B6384"/>
    <w:rsid w:val="009C2180"/>
    <w:rsid w:val="009C2A63"/>
    <w:rsid w:val="009C5354"/>
    <w:rsid w:val="009C6280"/>
    <w:rsid w:val="009D3E3C"/>
    <w:rsid w:val="009D4848"/>
    <w:rsid w:val="009E0172"/>
    <w:rsid w:val="009E09E0"/>
    <w:rsid w:val="009E22B9"/>
    <w:rsid w:val="009E2AF7"/>
    <w:rsid w:val="009E7195"/>
    <w:rsid w:val="009F0DB6"/>
    <w:rsid w:val="009F4C92"/>
    <w:rsid w:val="009F5CBE"/>
    <w:rsid w:val="009F7526"/>
    <w:rsid w:val="009F7B38"/>
    <w:rsid w:val="00A02A43"/>
    <w:rsid w:val="00A044B7"/>
    <w:rsid w:val="00A04FF0"/>
    <w:rsid w:val="00A05D71"/>
    <w:rsid w:val="00A05E1C"/>
    <w:rsid w:val="00A060E6"/>
    <w:rsid w:val="00A07254"/>
    <w:rsid w:val="00A10AC0"/>
    <w:rsid w:val="00A112EB"/>
    <w:rsid w:val="00A12AFC"/>
    <w:rsid w:val="00A12D62"/>
    <w:rsid w:val="00A13D26"/>
    <w:rsid w:val="00A14151"/>
    <w:rsid w:val="00A14464"/>
    <w:rsid w:val="00A1458E"/>
    <w:rsid w:val="00A20AD3"/>
    <w:rsid w:val="00A20D2B"/>
    <w:rsid w:val="00A24221"/>
    <w:rsid w:val="00A24B57"/>
    <w:rsid w:val="00A25670"/>
    <w:rsid w:val="00A26086"/>
    <w:rsid w:val="00A304FD"/>
    <w:rsid w:val="00A305FB"/>
    <w:rsid w:val="00A30D58"/>
    <w:rsid w:val="00A31390"/>
    <w:rsid w:val="00A322F6"/>
    <w:rsid w:val="00A34866"/>
    <w:rsid w:val="00A3487D"/>
    <w:rsid w:val="00A35107"/>
    <w:rsid w:val="00A40E72"/>
    <w:rsid w:val="00A42238"/>
    <w:rsid w:val="00A44B65"/>
    <w:rsid w:val="00A47037"/>
    <w:rsid w:val="00A4792A"/>
    <w:rsid w:val="00A505AB"/>
    <w:rsid w:val="00A51D61"/>
    <w:rsid w:val="00A52220"/>
    <w:rsid w:val="00A52371"/>
    <w:rsid w:val="00A52B18"/>
    <w:rsid w:val="00A5348D"/>
    <w:rsid w:val="00A57066"/>
    <w:rsid w:val="00A606FC"/>
    <w:rsid w:val="00A60F60"/>
    <w:rsid w:val="00A61149"/>
    <w:rsid w:val="00A61902"/>
    <w:rsid w:val="00A630B2"/>
    <w:rsid w:val="00A64A44"/>
    <w:rsid w:val="00A65064"/>
    <w:rsid w:val="00A65CDE"/>
    <w:rsid w:val="00A66F3A"/>
    <w:rsid w:val="00A722AC"/>
    <w:rsid w:val="00A736A7"/>
    <w:rsid w:val="00A766DA"/>
    <w:rsid w:val="00A76ABF"/>
    <w:rsid w:val="00A81373"/>
    <w:rsid w:val="00A822A9"/>
    <w:rsid w:val="00A82B17"/>
    <w:rsid w:val="00A871F6"/>
    <w:rsid w:val="00A87CAB"/>
    <w:rsid w:val="00A9380E"/>
    <w:rsid w:val="00A9504F"/>
    <w:rsid w:val="00A956BB"/>
    <w:rsid w:val="00A960DD"/>
    <w:rsid w:val="00A964E2"/>
    <w:rsid w:val="00AA04A4"/>
    <w:rsid w:val="00AA1D27"/>
    <w:rsid w:val="00AA2805"/>
    <w:rsid w:val="00AA57F1"/>
    <w:rsid w:val="00AA664C"/>
    <w:rsid w:val="00AA6743"/>
    <w:rsid w:val="00AB0424"/>
    <w:rsid w:val="00AB1432"/>
    <w:rsid w:val="00AB337F"/>
    <w:rsid w:val="00AB472C"/>
    <w:rsid w:val="00AB487D"/>
    <w:rsid w:val="00AB64AD"/>
    <w:rsid w:val="00AB76EE"/>
    <w:rsid w:val="00AB7891"/>
    <w:rsid w:val="00AB7CEA"/>
    <w:rsid w:val="00AC163B"/>
    <w:rsid w:val="00AC3917"/>
    <w:rsid w:val="00AC63C2"/>
    <w:rsid w:val="00AC6926"/>
    <w:rsid w:val="00AD0E9F"/>
    <w:rsid w:val="00AD1383"/>
    <w:rsid w:val="00AD3433"/>
    <w:rsid w:val="00AD52CB"/>
    <w:rsid w:val="00AD577B"/>
    <w:rsid w:val="00AE0CBF"/>
    <w:rsid w:val="00AE164A"/>
    <w:rsid w:val="00AF0B5D"/>
    <w:rsid w:val="00AF146E"/>
    <w:rsid w:val="00AF64D7"/>
    <w:rsid w:val="00B01CF0"/>
    <w:rsid w:val="00B022D9"/>
    <w:rsid w:val="00B02B5E"/>
    <w:rsid w:val="00B0308C"/>
    <w:rsid w:val="00B04608"/>
    <w:rsid w:val="00B11408"/>
    <w:rsid w:val="00B11DEF"/>
    <w:rsid w:val="00B15E22"/>
    <w:rsid w:val="00B165F9"/>
    <w:rsid w:val="00B21D79"/>
    <w:rsid w:val="00B225E5"/>
    <w:rsid w:val="00B25AF7"/>
    <w:rsid w:val="00B25FD5"/>
    <w:rsid w:val="00B261C3"/>
    <w:rsid w:val="00B27507"/>
    <w:rsid w:val="00B31D2F"/>
    <w:rsid w:val="00B31F6F"/>
    <w:rsid w:val="00B3269F"/>
    <w:rsid w:val="00B35D92"/>
    <w:rsid w:val="00B37CF1"/>
    <w:rsid w:val="00B42905"/>
    <w:rsid w:val="00B4348D"/>
    <w:rsid w:val="00B47306"/>
    <w:rsid w:val="00B47D2F"/>
    <w:rsid w:val="00B50333"/>
    <w:rsid w:val="00B54254"/>
    <w:rsid w:val="00B57482"/>
    <w:rsid w:val="00B6241A"/>
    <w:rsid w:val="00B626ED"/>
    <w:rsid w:val="00B7008B"/>
    <w:rsid w:val="00B73B75"/>
    <w:rsid w:val="00B75F78"/>
    <w:rsid w:val="00B76766"/>
    <w:rsid w:val="00B76C6F"/>
    <w:rsid w:val="00B778FE"/>
    <w:rsid w:val="00B77B40"/>
    <w:rsid w:val="00B80F95"/>
    <w:rsid w:val="00B81298"/>
    <w:rsid w:val="00B83E69"/>
    <w:rsid w:val="00B83E87"/>
    <w:rsid w:val="00B83EB1"/>
    <w:rsid w:val="00B85CE4"/>
    <w:rsid w:val="00B90833"/>
    <w:rsid w:val="00B90ACF"/>
    <w:rsid w:val="00B911F4"/>
    <w:rsid w:val="00B91CA7"/>
    <w:rsid w:val="00B92B6B"/>
    <w:rsid w:val="00B92DB6"/>
    <w:rsid w:val="00B94818"/>
    <w:rsid w:val="00B9513A"/>
    <w:rsid w:val="00B97309"/>
    <w:rsid w:val="00BA08B5"/>
    <w:rsid w:val="00BA0924"/>
    <w:rsid w:val="00BA2FC5"/>
    <w:rsid w:val="00BA38C4"/>
    <w:rsid w:val="00BA3C90"/>
    <w:rsid w:val="00BA4098"/>
    <w:rsid w:val="00BA5327"/>
    <w:rsid w:val="00BA5AE9"/>
    <w:rsid w:val="00BB0F19"/>
    <w:rsid w:val="00BB2BCC"/>
    <w:rsid w:val="00BB39D1"/>
    <w:rsid w:val="00BB7520"/>
    <w:rsid w:val="00BC2D6C"/>
    <w:rsid w:val="00BC3046"/>
    <w:rsid w:val="00BC313A"/>
    <w:rsid w:val="00BC3C23"/>
    <w:rsid w:val="00BC5074"/>
    <w:rsid w:val="00BC69C5"/>
    <w:rsid w:val="00BD0967"/>
    <w:rsid w:val="00BD1B02"/>
    <w:rsid w:val="00BD22EF"/>
    <w:rsid w:val="00BD27C6"/>
    <w:rsid w:val="00BD406F"/>
    <w:rsid w:val="00BD4346"/>
    <w:rsid w:val="00BD4920"/>
    <w:rsid w:val="00BD57BC"/>
    <w:rsid w:val="00BD626D"/>
    <w:rsid w:val="00BD738B"/>
    <w:rsid w:val="00BD7B4C"/>
    <w:rsid w:val="00BE033F"/>
    <w:rsid w:val="00BE0B26"/>
    <w:rsid w:val="00BE21ED"/>
    <w:rsid w:val="00BE379A"/>
    <w:rsid w:val="00BE6090"/>
    <w:rsid w:val="00BE79FA"/>
    <w:rsid w:val="00BF095B"/>
    <w:rsid w:val="00BF1301"/>
    <w:rsid w:val="00BF349F"/>
    <w:rsid w:val="00C00143"/>
    <w:rsid w:val="00C039E1"/>
    <w:rsid w:val="00C046B4"/>
    <w:rsid w:val="00C05F56"/>
    <w:rsid w:val="00C06433"/>
    <w:rsid w:val="00C06BA0"/>
    <w:rsid w:val="00C109E9"/>
    <w:rsid w:val="00C12BA7"/>
    <w:rsid w:val="00C13A49"/>
    <w:rsid w:val="00C13DC7"/>
    <w:rsid w:val="00C15008"/>
    <w:rsid w:val="00C15958"/>
    <w:rsid w:val="00C15DA2"/>
    <w:rsid w:val="00C17058"/>
    <w:rsid w:val="00C21A25"/>
    <w:rsid w:val="00C21A94"/>
    <w:rsid w:val="00C22325"/>
    <w:rsid w:val="00C23CDA"/>
    <w:rsid w:val="00C26182"/>
    <w:rsid w:val="00C276BC"/>
    <w:rsid w:val="00C27FF1"/>
    <w:rsid w:val="00C30FD4"/>
    <w:rsid w:val="00C315A2"/>
    <w:rsid w:val="00C353B5"/>
    <w:rsid w:val="00C35621"/>
    <w:rsid w:val="00C359BF"/>
    <w:rsid w:val="00C36CDB"/>
    <w:rsid w:val="00C41142"/>
    <w:rsid w:val="00C41EFD"/>
    <w:rsid w:val="00C41FCB"/>
    <w:rsid w:val="00C46812"/>
    <w:rsid w:val="00C51A7F"/>
    <w:rsid w:val="00C535F5"/>
    <w:rsid w:val="00C535FA"/>
    <w:rsid w:val="00C53615"/>
    <w:rsid w:val="00C53963"/>
    <w:rsid w:val="00C546EB"/>
    <w:rsid w:val="00C54FE3"/>
    <w:rsid w:val="00C551E5"/>
    <w:rsid w:val="00C56650"/>
    <w:rsid w:val="00C568C9"/>
    <w:rsid w:val="00C570CA"/>
    <w:rsid w:val="00C57E15"/>
    <w:rsid w:val="00C601A8"/>
    <w:rsid w:val="00C61C2F"/>
    <w:rsid w:val="00C637A9"/>
    <w:rsid w:val="00C646FF"/>
    <w:rsid w:val="00C64CAD"/>
    <w:rsid w:val="00C652D6"/>
    <w:rsid w:val="00C66BD5"/>
    <w:rsid w:val="00C67913"/>
    <w:rsid w:val="00C738C0"/>
    <w:rsid w:val="00C74BA1"/>
    <w:rsid w:val="00C754CC"/>
    <w:rsid w:val="00C75C0B"/>
    <w:rsid w:val="00C7657B"/>
    <w:rsid w:val="00C76A61"/>
    <w:rsid w:val="00C807F9"/>
    <w:rsid w:val="00C8140A"/>
    <w:rsid w:val="00C828B6"/>
    <w:rsid w:val="00C836CA"/>
    <w:rsid w:val="00C83C4C"/>
    <w:rsid w:val="00C87159"/>
    <w:rsid w:val="00C90D8A"/>
    <w:rsid w:val="00C92588"/>
    <w:rsid w:val="00C92ABD"/>
    <w:rsid w:val="00C92D82"/>
    <w:rsid w:val="00CA0390"/>
    <w:rsid w:val="00CA0D32"/>
    <w:rsid w:val="00CA1210"/>
    <w:rsid w:val="00CA2158"/>
    <w:rsid w:val="00CA3080"/>
    <w:rsid w:val="00CA3CD5"/>
    <w:rsid w:val="00CA3D05"/>
    <w:rsid w:val="00CA6CE9"/>
    <w:rsid w:val="00CB397D"/>
    <w:rsid w:val="00CB54E1"/>
    <w:rsid w:val="00CB6C5E"/>
    <w:rsid w:val="00CB6D47"/>
    <w:rsid w:val="00CC139C"/>
    <w:rsid w:val="00CC28F8"/>
    <w:rsid w:val="00CC4831"/>
    <w:rsid w:val="00CC5804"/>
    <w:rsid w:val="00CC7488"/>
    <w:rsid w:val="00CD0146"/>
    <w:rsid w:val="00CD0A1A"/>
    <w:rsid w:val="00CD344A"/>
    <w:rsid w:val="00CD512E"/>
    <w:rsid w:val="00CD57BB"/>
    <w:rsid w:val="00CE0397"/>
    <w:rsid w:val="00CE2B14"/>
    <w:rsid w:val="00CE360D"/>
    <w:rsid w:val="00CE4501"/>
    <w:rsid w:val="00CE7156"/>
    <w:rsid w:val="00CF0052"/>
    <w:rsid w:val="00CF1768"/>
    <w:rsid w:val="00CF1DCA"/>
    <w:rsid w:val="00CF2CD8"/>
    <w:rsid w:val="00CF31DE"/>
    <w:rsid w:val="00CF3325"/>
    <w:rsid w:val="00CF4176"/>
    <w:rsid w:val="00CF4DF1"/>
    <w:rsid w:val="00CF4E12"/>
    <w:rsid w:val="00CF4EB9"/>
    <w:rsid w:val="00CF4FB0"/>
    <w:rsid w:val="00CF6DAD"/>
    <w:rsid w:val="00D01602"/>
    <w:rsid w:val="00D02CF4"/>
    <w:rsid w:val="00D04266"/>
    <w:rsid w:val="00D04367"/>
    <w:rsid w:val="00D04A81"/>
    <w:rsid w:val="00D04DBE"/>
    <w:rsid w:val="00D04F54"/>
    <w:rsid w:val="00D05E72"/>
    <w:rsid w:val="00D065C5"/>
    <w:rsid w:val="00D072D2"/>
    <w:rsid w:val="00D11C6B"/>
    <w:rsid w:val="00D122ED"/>
    <w:rsid w:val="00D13549"/>
    <w:rsid w:val="00D13652"/>
    <w:rsid w:val="00D14FA1"/>
    <w:rsid w:val="00D15273"/>
    <w:rsid w:val="00D16027"/>
    <w:rsid w:val="00D16D09"/>
    <w:rsid w:val="00D170C9"/>
    <w:rsid w:val="00D3034B"/>
    <w:rsid w:val="00D30F3D"/>
    <w:rsid w:val="00D31838"/>
    <w:rsid w:val="00D32D4D"/>
    <w:rsid w:val="00D34AB2"/>
    <w:rsid w:val="00D35D12"/>
    <w:rsid w:val="00D41372"/>
    <w:rsid w:val="00D428ED"/>
    <w:rsid w:val="00D42DF3"/>
    <w:rsid w:val="00D4433F"/>
    <w:rsid w:val="00D45B4A"/>
    <w:rsid w:val="00D5073E"/>
    <w:rsid w:val="00D50AD2"/>
    <w:rsid w:val="00D50BCB"/>
    <w:rsid w:val="00D521E2"/>
    <w:rsid w:val="00D53870"/>
    <w:rsid w:val="00D55AFF"/>
    <w:rsid w:val="00D6039B"/>
    <w:rsid w:val="00D613E2"/>
    <w:rsid w:val="00D64845"/>
    <w:rsid w:val="00D6656C"/>
    <w:rsid w:val="00D671D5"/>
    <w:rsid w:val="00D67471"/>
    <w:rsid w:val="00D6748D"/>
    <w:rsid w:val="00D70CB4"/>
    <w:rsid w:val="00D71D70"/>
    <w:rsid w:val="00D727EE"/>
    <w:rsid w:val="00D73394"/>
    <w:rsid w:val="00D74544"/>
    <w:rsid w:val="00D74E85"/>
    <w:rsid w:val="00D7558C"/>
    <w:rsid w:val="00D76C57"/>
    <w:rsid w:val="00D773DB"/>
    <w:rsid w:val="00D82A05"/>
    <w:rsid w:val="00D836BD"/>
    <w:rsid w:val="00D83BE3"/>
    <w:rsid w:val="00D8466E"/>
    <w:rsid w:val="00D8473E"/>
    <w:rsid w:val="00D84E17"/>
    <w:rsid w:val="00D8689E"/>
    <w:rsid w:val="00D90B68"/>
    <w:rsid w:val="00D90CD2"/>
    <w:rsid w:val="00D91455"/>
    <w:rsid w:val="00D94436"/>
    <w:rsid w:val="00D94C22"/>
    <w:rsid w:val="00D95BAC"/>
    <w:rsid w:val="00D95F63"/>
    <w:rsid w:val="00D96F85"/>
    <w:rsid w:val="00D97BF8"/>
    <w:rsid w:val="00DA2075"/>
    <w:rsid w:val="00DA276A"/>
    <w:rsid w:val="00DA3A79"/>
    <w:rsid w:val="00DA3AE3"/>
    <w:rsid w:val="00DB17E1"/>
    <w:rsid w:val="00DB2AC9"/>
    <w:rsid w:val="00DB36B7"/>
    <w:rsid w:val="00DB43C2"/>
    <w:rsid w:val="00DB4BF0"/>
    <w:rsid w:val="00DC051D"/>
    <w:rsid w:val="00DC0EA8"/>
    <w:rsid w:val="00DC2DBA"/>
    <w:rsid w:val="00DC3725"/>
    <w:rsid w:val="00DC57A3"/>
    <w:rsid w:val="00DC6CB9"/>
    <w:rsid w:val="00DD03A0"/>
    <w:rsid w:val="00DD0478"/>
    <w:rsid w:val="00DD07D9"/>
    <w:rsid w:val="00DD2E55"/>
    <w:rsid w:val="00DD486E"/>
    <w:rsid w:val="00DD5962"/>
    <w:rsid w:val="00DD72E3"/>
    <w:rsid w:val="00DE16F1"/>
    <w:rsid w:val="00DE1CB0"/>
    <w:rsid w:val="00DE3962"/>
    <w:rsid w:val="00DE417E"/>
    <w:rsid w:val="00DE4976"/>
    <w:rsid w:val="00DE61A7"/>
    <w:rsid w:val="00DE77C6"/>
    <w:rsid w:val="00DF35CE"/>
    <w:rsid w:val="00DF4672"/>
    <w:rsid w:val="00DF5071"/>
    <w:rsid w:val="00DF5D33"/>
    <w:rsid w:val="00DF6B94"/>
    <w:rsid w:val="00DF793F"/>
    <w:rsid w:val="00E02237"/>
    <w:rsid w:val="00E12128"/>
    <w:rsid w:val="00E124FC"/>
    <w:rsid w:val="00E12BBA"/>
    <w:rsid w:val="00E204F6"/>
    <w:rsid w:val="00E22B31"/>
    <w:rsid w:val="00E230CB"/>
    <w:rsid w:val="00E2452E"/>
    <w:rsid w:val="00E24A85"/>
    <w:rsid w:val="00E2729D"/>
    <w:rsid w:val="00E302FA"/>
    <w:rsid w:val="00E306D8"/>
    <w:rsid w:val="00E311A5"/>
    <w:rsid w:val="00E329DC"/>
    <w:rsid w:val="00E341C0"/>
    <w:rsid w:val="00E3424C"/>
    <w:rsid w:val="00E34D65"/>
    <w:rsid w:val="00E35C5C"/>
    <w:rsid w:val="00E37D84"/>
    <w:rsid w:val="00E40AA0"/>
    <w:rsid w:val="00E41A3A"/>
    <w:rsid w:val="00E428B9"/>
    <w:rsid w:val="00E46387"/>
    <w:rsid w:val="00E46A80"/>
    <w:rsid w:val="00E474C5"/>
    <w:rsid w:val="00E47EF9"/>
    <w:rsid w:val="00E51BC5"/>
    <w:rsid w:val="00E54CBC"/>
    <w:rsid w:val="00E54E5B"/>
    <w:rsid w:val="00E5614D"/>
    <w:rsid w:val="00E57179"/>
    <w:rsid w:val="00E5782B"/>
    <w:rsid w:val="00E60E10"/>
    <w:rsid w:val="00E61353"/>
    <w:rsid w:val="00E64288"/>
    <w:rsid w:val="00E64838"/>
    <w:rsid w:val="00E66CD3"/>
    <w:rsid w:val="00E66DD0"/>
    <w:rsid w:val="00E74248"/>
    <w:rsid w:val="00E748C5"/>
    <w:rsid w:val="00E7561C"/>
    <w:rsid w:val="00E774DA"/>
    <w:rsid w:val="00E8423A"/>
    <w:rsid w:val="00E86F36"/>
    <w:rsid w:val="00E9027E"/>
    <w:rsid w:val="00E91B61"/>
    <w:rsid w:val="00E95217"/>
    <w:rsid w:val="00E96A87"/>
    <w:rsid w:val="00E97E17"/>
    <w:rsid w:val="00EA19F4"/>
    <w:rsid w:val="00EA24E8"/>
    <w:rsid w:val="00EA2E61"/>
    <w:rsid w:val="00EA3380"/>
    <w:rsid w:val="00EA3CE3"/>
    <w:rsid w:val="00EA598B"/>
    <w:rsid w:val="00EA6AAB"/>
    <w:rsid w:val="00EA72BA"/>
    <w:rsid w:val="00EB3693"/>
    <w:rsid w:val="00EC0109"/>
    <w:rsid w:val="00EC1B56"/>
    <w:rsid w:val="00EC2AA4"/>
    <w:rsid w:val="00EC2CC2"/>
    <w:rsid w:val="00EC33E6"/>
    <w:rsid w:val="00EC3BCE"/>
    <w:rsid w:val="00EC4BC2"/>
    <w:rsid w:val="00EC60DB"/>
    <w:rsid w:val="00EC63FE"/>
    <w:rsid w:val="00ED0ACB"/>
    <w:rsid w:val="00ED3644"/>
    <w:rsid w:val="00ED6C77"/>
    <w:rsid w:val="00ED7EAF"/>
    <w:rsid w:val="00ED7ECB"/>
    <w:rsid w:val="00EE1733"/>
    <w:rsid w:val="00EE1C80"/>
    <w:rsid w:val="00EE5985"/>
    <w:rsid w:val="00EE6859"/>
    <w:rsid w:val="00EF0C62"/>
    <w:rsid w:val="00EF4478"/>
    <w:rsid w:val="00EF52CB"/>
    <w:rsid w:val="00F00FEC"/>
    <w:rsid w:val="00F0172A"/>
    <w:rsid w:val="00F021CE"/>
    <w:rsid w:val="00F04C62"/>
    <w:rsid w:val="00F05FBC"/>
    <w:rsid w:val="00F06E3B"/>
    <w:rsid w:val="00F12B9A"/>
    <w:rsid w:val="00F1307A"/>
    <w:rsid w:val="00F1605E"/>
    <w:rsid w:val="00F16F43"/>
    <w:rsid w:val="00F23D1E"/>
    <w:rsid w:val="00F24EE3"/>
    <w:rsid w:val="00F25853"/>
    <w:rsid w:val="00F259AD"/>
    <w:rsid w:val="00F26812"/>
    <w:rsid w:val="00F32890"/>
    <w:rsid w:val="00F328AF"/>
    <w:rsid w:val="00F34677"/>
    <w:rsid w:val="00F350AE"/>
    <w:rsid w:val="00F3555E"/>
    <w:rsid w:val="00F35DC7"/>
    <w:rsid w:val="00F35E09"/>
    <w:rsid w:val="00F37C4B"/>
    <w:rsid w:val="00F4084F"/>
    <w:rsid w:val="00F43A02"/>
    <w:rsid w:val="00F45D24"/>
    <w:rsid w:val="00F4718F"/>
    <w:rsid w:val="00F5001E"/>
    <w:rsid w:val="00F5187A"/>
    <w:rsid w:val="00F540F9"/>
    <w:rsid w:val="00F60B82"/>
    <w:rsid w:val="00F62C6D"/>
    <w:rsid w:val="00F64B43"/>
    <w:rsid w:val="00F64B45"/>
    <w:rsid w:val="00F70988"/>
    <w:rsid w:val="00F71659"/>
    <w:rsid w:val="00F716A3"/>
    <w:rsid w:val="00F72F9F"/>
    <w:rsid w:val="00F76C45"/>
    <w:rsid w:val="00F80460"/>
    <w:rsid w:val="00F80C76"/>
    <w:rsid w:val="00F81D60"/>
    <w:rsid w:val="00F82641"/>
    <w:rsid w:val="00F8403B"/>
    <w:rsid w:val="00F84DAE"/>
    <w:rsid w:val="00F903E7"/>
    <w:rsid w:val="00F94499"/>
    <w:rsid w:val="00F9728F"/>
    <w:rsid w:val="00F97E0D"/>
    <w:rsid w:val="00FA085D"/>
    <w:rsid w:val="00FA0E23"/>
    <w:rsid w:val="00FA1F29"/>
    <w:rsid w:val="00FA5DEE"/>
    <w:rsid w:val="00FA7760"/>
    <w:rsid w:val="00FA79BB"/>
    <w:rsid w:val="00FB0B95"/>
    <w:rsid w:val="00FB1144"/>
    <w:rsid w:val="00FB11DA"/>
    <w:rsid w:val="00FB4E07"/>
    <w:rsid w:val="00FC0ECC"/>
    <w:rsid w:val="00FC117E"/>
    <w:rsid w:val="00FC5308"/>
    <w:rsid w:val="00FC7A7B"/>
    <w:rsid w:val="00FD1331"/>
    <w:rsid w:val="00FD2795"/>
    <w:rsid w:val="00FD37C3"/>
    <w:rsid w:val="00FD5370"/>
    <w:rsid w:val="00FD5DB5"/>
    <w:rsid w:val="00FD63CC"/>
    <w:rsid w:val="00FD684C"/>
    <w:rsid w:val="00FE1DE2"/>
    <w:rsid w:val="00FE2BCC"/>
    <w:rsid w:val="00FE3544"/>
    <w:rsid w:val="00FE4515"/>
    <w:rsid w:val="00FE4830"/>
    <w:rsid w:val="00FE4D8C"/>
    <w:rsid w:val="00FE750A"/>
    <w:rsid w:val="00FE7F43"/>
    <w:rsid w:val="00FF108B"/>
    <w:rsid w:val="00FF1D08"/>
    <w:rsid w:val="00FF5476"/>
    <w:rsid w:val="00FF5F81"/>
    <w:rsid w:val="00FF5FDE"/>
    <w:rsid w:val="00FF6197"/>
    <w:rsid w:val="00FF7120"/>
    <w:rsid w:val="010C47A7"/>
    <w:rsid w:val="011720CB"/>
    <w:rsid w:val="01180F39"/>
    <w:rsid w:val="01296EE4"/>
    <w:rsid w:val="015330CB"/>
    <w:rsid w:val="01892BA4"/>
    <w:rsid w:val="0190377D"/>
    <w:rsid w:val="01BF0082"/>
    <w:rsid w:val="01E352FE"/>
    <w:rsid w:val="02067D25"/>
    <w:rsid w:val="02311539"/>
    <w:rsid w:val="023A4979"/>
    <w:rsid w:val="025D2830"/>
    <w:rsid w:val="0265732C"/>
    <w:rsid w:val="026D2190"/>
    <w:rsid w:val="027978F8"/>
    <w:rsid w:val="029F6753"/>
    <w:rsid w:val="02DF09C2"/>
    <w:rsid w:val="02F42639"/>
    <w:rsid w:val="02F432A7"/>
    <w:rsid w:val="030061B9"/>
    <w:rsid w:val="03024E4A"/>
    <w:rsid w:val="031613B4"/>
    <w:rsid w:val="03456DA9"/>
    <w:rsid w:val="036D0114"/>
    <w:rsid w:val="03DA6613"/>
    <w:rsid w:val="03F86838"/>
    <w:rsid w:val="04133BA9"/>
    <w:rsid w:val="042D4B55"/>
    <w:rsid w:val="04607216"/>
    <w:rsid w:val="04C07123"/>
    <w:rsid w:val="04D85C19"/>
    <w:rsid w:val="04F228B3"/>
    <w:rsid w:val="04FA51B9"/>
    <w:rsid w:val="05115295"/>
    <w:rsid w:val="051657B6"/>
    <w:rsid w:val="053022E6"/>
    <w:rsid w:val="05A7128A"/>
    <w:rsid w:val="05DF51A9"/>
    <w:rsid w:val="05F3361C"/>
    <w:rsid w:val="05F97703"/>
    <w:rsid w:val="060D30F6"/>
    <w:rsid w:val="06132D02"/>
    <w:rsid w:val="062D6D8B"/>
    <w:rsid w:val="068513AD"/>
    <w:rsid w:val="06D61332"/>
    <w:rsid w:val="06EF33E2"/>
    <w:rsid w:val="070B0AE9"/>
    <w:rsid w:val="073968A0"/>
    <w:rsid w:val="07397096"/>
    <w:rsid w:val="0759351A"/>
    <w:rsid w:val="07612274"/>
    <w:rsid w:val="07824370"/>
    <w:rsid w:val="07A56036"/>
    <w:rsid w:val="07AD271A"/>
    <w:rsid w:val="082D0C3A"/>
    <w:rsid w:val="08723857"/>
    <w:rsid w:val="088106C2"/>
    <w:rsid w:val="08A25639"/>
    <w:rsid w:val="08A35203"/>
    <w:rsid w:val="08B555D3"/>
    <w:rsid w:val="0906245A"/>
    <w:rsid w:val="091123B1"/>
    <w:rsid w:val="09257F46"/>
    <w:rsid w:val="09341197"/>
    <w:rsid w:val="09504472"/>
    <w:rsid w:val="09A86804"/>
    <w:rsid w:val="09C530BF"/>
    <w:rsid w:val="0A544CC8"/>
    <w:rsid w:val="0A833C64"/>
    <w:rsid w:val="0AAC617F"/>
    <w:rsid w:val="0ADF26FF"/>
    <w:rsid w:val="0AEF02CC"/>
    <w:rsid w:val="0B0665A1"/>
    <w:rsid w:val="0B1407C2"/>
    <w:rsid w:val="0B254DD1"/>
    <w:rsid w:val="0B462BAF"/>
    <w:rsid w:val="0B5504E4"/>
    <w:rsid w:val="0BAD4192"/>
    <w:rsid w:val="0BEE1EC4"/>
    <w:rsid w:val="0C215175"/>
    <w:rsid w:val="0C2A763D"/>
    <w:rsid w:val="0C4005EA"/>
    <w:rsid w:val="0C5D4A35"/>
    <w:rsid w:val="0C826AA5"/>
    <w:rsid w:val="0C8B36CD"/>
    <w:rsid w:val="0D050809"/>
    <w:rsid w:val="0D110D42"/>
    <w:rsid w:val="0D150246"/>
    <w:rsid w:val="0D154C74"/>
    <w:rsid w:val="0D195C71"/>
    <w:rsid w:val="0D2337A5"/>
    <w:rsid w:val="0D95203A"/>
    <w:rsid w:val="0DBA251B"/>
    <w:rsid w:val="0DD42E7A"/>
    <w:rsid w:val="0DFE5A91"/>
    <w:rsid w:val="0E3E391E"/>
    <w:rsid w:val="0E4752C4"/>
    <w:rsid w:val="0E8F62CF"/>
    <w:rsid w:val="0EC23FB3"/>
    <w:rsid w:val="0EC665D7"/>
    <w:rsid w:val="0ECB4169"/>
    <w:rsid w:val="0EF0229C"/>
    <w:rsid w:val="0EF47397"/>
    <w:rsid w:val="0F032819"/>
    <w:rsid w:val="0F0672B7"/>
    <w:rsid w:val="0F0A2025"/>
    <w:rsid w:val="0F2F1BC4"/>
    <w:rsid w:val="0F3626D3"/>
    <w:rsid w:val="0F737232"/>
    <w:rsid w:val="0F77448A"/>
    <w:rsid w:val="0F895718"/>
    <w:rsid w:val="0F8F49E2"/>
    <w:rsid w:val="0FA3192A"/>
    <w:rsid w:val="0FBD30A4"/>
    <w:rsid w:val="0FC84374"/>
    <w:rsid w:val="10311739"/>
    <w:rsid w:val="103F3D25"/>
    <w:rsid w:val="10572CA6"/>
    <w:rsid w:val="109C7D94"/>
    <w:rsid w:val="10BA08AB"/>
    <w:rsid w:val="10D35181"/>
    <w:rsid w:val="10F475C5"/>
    <w:rsid w:val="10F907FB"/>
    <w:rsid w:val="11034865"/>
    <w:rsid w:val="110600FF"/>
    <w:rsid w:val="11091190"/>
    <w:rsid w:val="11141496"/>
    <w:rsid w:val="11270D39"/>
    <w:rsid w:val="11563055"/>
    <w:rsid w:val="1167527C"/>
    <w:rsid w:val="11895FE5"/>
    <w:rsid w:val="119F1AB3"/>
    <w:rsid w:val="11BB1804"/>
    <w:rsid w:val="11CD1B7C"/>
    <w:rsid w:val="11F116DB"/>
    <w:rsid w:val="11FC4B4E"/>
    <w:rsid w:val="122238BD"/>
    <w:rsid w:val="12440563"/>
    <w:rsid w:val="12750BCA"/>
    <w:rsid w:val="128B5B00"/>
    <w:rsid w:val="12E66E15"/>
    <w:rsid w:val="12F363A4"/>
    <w:rsid w:val="13345E35"/>
    <w:rsid w:val="13517EAA"/>
    <w:rsid w:val="13B978DC"/>
    <w:rsid w:val="13BC3FD8"/>
    <w:rsid w:val="13C5498D"/>
    <w:rsid w:val="141F2D55"/>
    <w:rsid w:val="14272ABD"/>
    <w:rsid w:val="14392AB8"/>
    <w:rsid w:val="146821AF"/>
    <w:rsid w:val="14AC069E"/>
    <w:rsid w:val="14C25CFC"/>
    <w:rsid w:val="14EA1656"/>
    <w:rsid w:val="14EB32A3"/>
    <w:rsid w:val="14F41582"/>
    <w:rsid w:val="15082596"/>
    <w:rsid w:val="152A24CF"/>
    <w:rsid w:val="15464809"/>
    <w:rsid w:val="15761F97"/>
    <w:rsid w:val="15891226"/>
    <w:rsid w:val="15994D17"/>
    <w:rsid w:val="159D5775"/>
    <w:rsid w:val="15D078F9"/>
    <w:rsid w:val="160D2E81"/>
    <w:rsid w:val="162A4ECC"/>
    <w:rsid w:val="16511EF7"/>
    <w:rsid w:val="1661485D"/>
    <w:rsid w:val="1664316F"/>
    <w:rsid w:val="167D7FC9"/>
    <w:rsid w:val="169939CC"/>
    <w:rsid w:val="16C83484"/>
    <w:rsid w:val="16E062FF"/>
    <w:rsid w:val="172D4CD2"/>
    <w:rsid w:val="175D573C"/>
    <w:rsid w:val="17660E59"/>
    <w:rsid w:val="176D173E"/>
    <w:rsid w:val="17720D82"/>
    <w:rsid w:val="177A67C6"/>
    <w:rsid w:val="178256F1"/>
    <w:rsid w:val="179077FC"/>
    <w:rsid w:val="17991E72"/>
    <w:rsid w:val="180256C6"/>
    <w:rsid w:val="18044A4C"/>
    <w:rsid w:val="18141282"/>
    <w:rsid w:val="184C49D3"/>
    <w:rsid w:val="1860595F"/>
    <w:rsid w:val="187E2855"/>
    <w:rsid w:val="188866E3"/>
    <w:rsid w:val="18D2561B"/>
    <w:rsid w:val="19491F5A"/>
    <w:rsid w:val="196419CD"/>
    <w:rsid w:val="19766CEF"/>
    <w:rsid w:val="19790FC4"/>
    <w:rsid w:val="19EE20DF"/>
    <w:rsid w:val="1A182DA8"/>
    <w:rsid w:val="1A3648A7"/>
    <w:rsid w:val="1A6E5B7C"/>
    <w:rsid w:val="1A792D29"/>
    <w:rsid w:val="1A854D82"/>
    <w:rsid w:val="1A8A703C"/>
    <w:rsid w:val="1A8F18B5"/>
    <w:rsid w:val="1A980D9C"/>
    <w:rsid w:val="1AC13E55"/>
    <w:rsid w:val="1ACC1262"/>
    <w:rsid w:val="1AEB4D6B"/>
    <w:rsid w:val="1B3E2386"/>
    <w:rsid w:val="1B443BE0"/>
    <w:rsid w:val="1B7C2B7C"/>
    <w:rsid w:val="1BC374FA"/>
    <w:rsid w:val="1BD032EC"/>
    <w:rsid w:val="1BE26C2C"/>
    <w:rsid w:val="1BEB6740"/>
    <w:rsid w:val="1C321B2D"/>
    <w:rsid w:val="1C35561E"/>
    <w:rsid w:val="1C4C26D8"/>
    <w:rsid w:val="1C5C021C"/>
    <w:rsid w:val="1CBF572F"/>
    <w:rsid w:val="1CCC534B"/>
    <w:rsid w:val="1CF544CF"/>
    <w:rsid w:val="1CF735C6"/>
    <w:rsid w:val="1CF7720A"/>
    <w:rsid w:val="1D1A627B"/>
    <w:rsid w:val="1D442209"/>
    <w:rsid w:val="1D926A2E"/>
    <w:rsid w:val="1DD03782"/>
    <w:rsid w:val="1EC71AF0"/>
    <w:rsid w:val="1EE06930"/>
    <w:rsid w:val="1EE9524B"/>
    <w:rsid w:val="1EF2429F"/>
    <w:rsid w:val="1F143C6D"/>
    <w:rsid w:val="1F3F0BEE"/>
    <w:rsid w:val="1F4E2CDD"/>
    <w:rsid w:val="1F6066B4"/>
    <w:rsid w:val="1F7B6C69"/>
    <w:rsid w:val="1F8949DA"/>
    <w:rsid w:val="1FA323A8"/>
    <w:rsid w:val="1FE22444"/>
    <w:rsid w:val="20272277"/>
    <w:rsid w:val="202764B4"/>
    <w:rsid w:val="20297F3C"/>
    <w:rsid w:val="202C34BF"/>
    <w:rsid w:val="203406B1"/>
    <w:rsid w:val="206858F6"/>
    <w:rsid w:val="20893864"/>
    <w:rsid w:val="208D2418"/>
    <w:rsid w:val="20B01214"/>
    <w:rsid w:val="20EC4DFB"/>
    <w:rsid w:val="20F82BCB"/>
    <w:rsid w:val="20F8415A"/>
    <w:rsid w:val="212521B4"/>
    <w:rsid w:val="21466CC1"/>
    <w:rsid w:val="215D5AEB"/>
    <w:rsid w:val="217C6BB4"/>
    <w:rsid w:val="21C91029"/>
    <w:rsid w:val="21F164A4"/>
    <w:rsid w:val="22291ECC"/>
    <w:rsid w:val="222B72CC"/>
    <w:rsid w:val="222F0D72"/>
    <w:rsid w:val="22B2784F"/>
    <w:rsid w:val="22EA66C3"/>
    <w:rsid w:val="22F847F7"/>
    <w:rsid w:val="230953F9"/>
    <w:rsid w:val="230D2BD2"/>
    <w:rsid w:val="234244F1"/>
    <w:rsid w:val="236B6322"/>
    <w:rsid w:val="238C104A"/>
    <w:rsid w:val="23CA6DCB"/>
    <w:rsid w:val="23FA02B0"/>
    <w:rsid w:val="23FD089A"/>
    <w:rsid w:val="2403332D"/>
    <w:rsid w:val="24113870"/>
    <w:rsid w:val="242B362E"/>
    <w:rsid w:val="243B427C"/>
    <w:rsid w:val="244C149F"/>
    <w:rsid w:val="245B157A"/>
    <w:rsid w:val="246426A4"/>
    <w:rsid w:val="24673195"/>
    <w:rsid w:val="24960860"/>
    <w:rsid w:val="24C10186"/>
    <w:rsid w:val="24C27E91"/>
    <w:rsid w:val="24D50CCB"/>
    <w:rsid w:val="25501EF7"/>
    <w:rsid w:val="25596254"/>
    <w:rsid w:val="25891872"/>
    <w:rsid w:val="258A3C9A"/>
    <w:rsid w:val="25C85368"/>
    <w:rsid w:val="25D34534"/>
    <w:rsid w:val="25E335EF"/>
    <w:rsid w:val="260555BA"/>
    <w:rsid w:val="263E7741"/>
    <w:rsid w:val="265D53BE"/>
    <w:rsid w:val="267B1FCC"/>
    <w:rsid w:val="26895711"/>
    <w:rsid w:val="26B15516"/>
    <w:rsid w:val="26BA40C6"/>
    <w:rsid w:val="26C615D1"/>
    <w:rsid w:val="26C664CC"/>
    <w:rsid w:val="26F54D42"/>
    <w:rsid w:val="275923CA"/>
    <w:rsid w:val="27777F95"/>
    <w:rsid w:val="277D6BAA"/>
    <w:rsid w:val="278D1D9B"/>
    <w:rsid w:val="27A814FD"/>
    <w:rsid w:val="27AE4903"/>
    <w:rsid w:val="27B30E28"/>
    <w:rsid w:val="27FF01D0"/>
    <w:rsid w:val="280571A9"/>
    <w:rsid w:val="2829438D"/>
    <w:rsid w:val="2850635D"/>
    <w:rsid w:val="287D749B"/>
    <w:rsid w:val="28931CD5"/>
    <w:rsid w:val="28A17EBC"/>
    <w:rsid w:val="28A87EE8"/>
    <w:rsid w:val="28A96C9B"/>
    <w:rsid w:val="28AF1A41"/>
    <w:rsid w:val="297C56E8"/>
    <w:rsid w:val="29C2641D"/>
    <w:rsid w:val="29DA1B23"/>
    <w:rsid w:val="29F86498"/>
    <w:rsid w:val="2A18529D"/>
    <w:rsid w:val="2A31272E"/>
    <w:rsid w:val="2A6B6970"/>
    <w:rsid w:val="2AA13B78"/>
    <w:rsid w:val="2AB17E77"/>
    <w:rsid w:val="2AC146BC"/>
    <w:rsid w:val="2B1B23A0"/>
    <w:rsid w:val="2B266827"/>
    <w:rsid w:val="2B387DC8"/>
    <w:rsid w:val="2B5968B1"/>
    <w:rsid w:val="2B833E98"/>
    <w:rsid w:val="2BDF4E2A"/>
    <w:rsid w:val="2BF85F33"/>
    <w:rsid w:val="2C5A5FD1"/>
    <w:rsid w:val="2C8A73EE"/>
    <w:rsid w:val="2CCE700E"/>
    <w:rsid w:val="2CD3648B"/>
    <w:rsid w:val="2CE569B8"/>
    <w:rsid w:val="2CF5356A"/>
    <w:rsid w:val="2D015273"/>
    <w:rsid w:val="2D1B3752"/>
    <w:rsid w:val="2D212C17"/>
    <w:rsid w:val="2D2943D7"/>
    <w:rsid w:val="2D527A67"/>
    <w:rsid w:val="2D690B1A"/>
    <w:rsid w:val="2E1C39AB"/>
    <w:rsid w:val="2E590848"/>
    <w:rsid w:val="2E9610EE"/>
    <w:rsid w:val="2E97332E"/>
    <w:rsid w:val="2ECE35B7"/>
    <w:rsid w:val="2EDC107F"/>
    <w:rsid w:val="2EF71221"/>
    <w:rsid w:val="2F1E2990"/>
    <w:rsid w:val="2F43495B"/>
    <w:rsid w:val="2F5452D8"/>
    <w:rsid w:val="2F6F6818"/>
    <w:rsid w:val="2F780DE3"/>
    <w:rsid w:val="2F8670AB"/>
    <w:rsid w:val="2FA3334D"/>
    <w:rsid w:val="2FE43A3D"/>
    <w:rsid w:val="2FE5044E"/>
    <w:rsid w:val="2FF73343"/>
    <w:rsid w:val="3019014F"/>
    <w:rsid w:val="30223E61"/>
    <w:rsid w:val="302E3742"/>
    <w:rsid w:val="303E7FDB"/>
    <w:rsid w:val="30406EB6"/>
    <w:rsid w:val="305D413A"/>
    <w:rsid w:val="30702685"/>
    <w:rsid w:val="30904232"/>
    <w:rsid w:val="3092667A"/>
    <w:rsid w:val="30AE5524"/>
    <w:rsid w:val="30C453BA"/>
    <w:rsid w:val="30F72DCF"/>
    <w:rsid w:val="30FA13AA"/>
    <w:rsid w:val="31055BBB"/>
    <w:rsid w:val="31250404"/>
    <w:rsid w:val="3131139A"/>
    <w:rsid w:val="314C343E"/>
    <w:rsid w:val="31521884"/>
    <w:rsid w:val="31A332EC"/>
    <w:rsid w:val="31AD1D6C"/>
    <w:rsid w:val="32016C54"/>
    <w:rsid w:val="322D255D"/>
    <w:rsid w:val="323348D0"/>
    <w:rsid w:val="32717EF7"/>
    <w:rsid w:val="32725BEB"/>
    <w:rsid w:val="32732A04"/>
    <w:rsid w:val="32792116"/>
    <w:rsid w:val="32A7658B"/>
    <w:rsid w:val="32CF63A5"/>
    <w:rsid w:val="32D64C02"/>
    <w:rsid w:val="331074E3"/>
    <w:rsid w:val="33397B29"/>
    <w:rsid w:val="3352519A"/>
    <w:rsid w:val="33927916"/>
    <w:rsid w:val="33935DDF"/>
    <w:rsid w:val="343643CD"/>
    <w:rsid w:val="3440554D"/>
    <w:rsid w:val="34477B2D"/>
    <w:rsid w:val="34493F8A"/>
    <w:rsid w:val="34572ED2"/>
    <w:rsid w:val="34732D7F"/>
    <w:rsid w:val="347F15FC"/>
    <w:rsid w:val="34823184"/>
    <w:rsid w:val="3485331F"/>
    <w:rsid w:val="348F3874"/>
    <w:rsid w:val="34FC484D"/>
    <w:rsid w:val="35055E27"/>
    <w:rsid w:val="351070BA"/>
    <w:rsid w:val="35861D1C"/>
    <w:rsid w:val="35C265F9"/>
    <w:rsid w:val="35ED5932"/>
    <w:rsid w:val="35EF0AC0"/>
    <w:rsid w:val="363E2205"/>
    <w:rsid w:val="3645276D"/>
    <w:rsid w:val="36B376C1"/>
    <w:rsid w:val="36C6671D"/>
    <w:rsid w:val="370043D2"/>
    <w:rsid w:val="370C40B1"/>
    <w:rsid w:val="37297A62"/>
    <w:rsid w:val="376A12DE"/>
    <w:rsid w:val="378D7E96"/>
    <w:rsid w:val="37996118"/>
    <w:rsid w:val="37BE19EB"/>
    <w:rsid w:val="37C64028"/>
    <w:rsid w:val="37F26CFF"/>
    <w:rsid w:val="382404E6"/>
    <w:rsid w:val="38460379"/>
    <w:rsid w:val="384E2A39"/>
    <w:rsid w:val="388152C3"/>
    <w:rsid w:val="38E351D8"/>
    <w:rsid w:val="391D403C"/>
    <w:rsid w:val="39382E15"/>
    <w:rsid w:val="395306EA"/>
    <w:rsid w:val="395B0BA1"/>
    <w:rsid w:val="39A76866"/>
    <w:rsid w:val="3A0E7B3A"/>
    <w:rsid w:val="3A320742"/>
    <w:rsid w:val="3A8A5239"/>
    <w:rsid w:val="3ABA2C9E"/>
    <w:rsid w:val="3ACF0A67"/>
    <w:rsid w:val="3ADE59CD"/>
    <w:rsid w:val="3AF630AE"/>
    <w:rsid w:val="3B3B0C1F"/>
    <w:rsid w:val="3B3F400E"/>
    <w:rsid w:val="3B4656E5"/>
    <w:rsid w:val="3B6511E1"/>
    <w:rsid w:val="3B9761C7"/>
    <w:rsid w:val="3BD23ECE"/>
    <w:rsid w:val="3BDF7187"/>
    <w:rsid w:val="3BEC0632"/>
    <w:rsid w:val="3BF60B5A"/>
    <w:rsid w:val="3C327548"/>
    <w:rsid w:val="3C4E3FE6"/>
    <w:rsid w:val="3C770EF6"/>
    <w:rsid w:val="3C892869"/>
    <w:rsid w:val="3CB006A6"/>
    <w:rsid w:val="3CE81DBA"/>
    <w:rsid w:val="3CE93EF7"/>
    <w:rsid w:val="3CF85D13"/>
    <w:rsid w:val="3D10554B"/>
    <w:rsid w:val="3D2558C3"/>
    <w:rsid w:val="3D4D1819"/>
    <w:rsid w:val="3D584C31"/>
    <w:rsid w:val="3D842D67"/>
    <w:rsid w:val="3D8C2BA9"/>
    <w:rsid w:val="3D8D79C5"/>
    <w:rsid w:val="3D916447"/>
    <w:rsid w:val="3D9465E7"/>
    <w:rsid w:val="3DBF6543"/>
    <w:rsid w:val="3DD7688A"/>
    <w:rsid w:val="3E03410C"/>
    <w:rsid w:val="3E1A6EB5"/>
    <w:rsid w:val="3E504BFA"/>
    <w:rsid w:val="3E76150F"/>
    <w:rsid w:val="3E7A2947"/>
    <w:rsid w:val="3E8F7F65"/>
    <w:rsid w:val="3E9244B4"/>
    <w:rsid w:val="3EC06A2D"/>
    <w:rsid w:val="3ECC5886"/>
    <w:rsid w:val="3F317A64"/>
    <w:rsid w:val="3F6D0661"/>
    <w:rsid w:val="3F7213EE"/>
    <w:rsid w:val="3FD221F0"/>
    <w:rsid w:val="3FE134A6"/>
    <w:rsid w:val="400246D1"/>
    <w:rsid w:val="40540C4B"/>
    <w:rsid w:val="406311E6"/>
    <w:rsid w:val="4084279E"/>
    <w:rsid w:val="40BD758B"/>
    <w:rsid w:val="40C76651"/>
    <w:rsid w:val="40D479D7"/>
    <w:rsid w:val="41092EDC"/>
    <w:rsid w:val="412D326B"/>
    <w:rsid w:val="415B382D"/>
    <w:rsid w:val="41793B73"/>
    <w:rsid w:val="417C1123"/>
    <w:rsid w:val="419400CA"/>
    <w:rsid w:val="41994793"/>
    <w:rsid w:val="41BD123F"/>
    <w:rsid w:val="41DD743A"/>
    <w:rsid w:val="41EA5771"/>
    <w:rsid w:val="41FA0952"/>
    <w:rsid w:val="41FC68EB"/>
    <w:rsid w:val="42331725"/>
    <w:rsid w:val="42540C1C"/>
    <w:rsid w:val="42616B62"/>
    <w:rsid w:val="42AA2410"/>
    <w:rsid w:val="42E92A6B"/>
    <w:rsid w:val="42F96719"/>
    <w:rsid w:val="42FA60B0"/>
    <w:rsid w:val="43006583"/>
    <w:rsid w:val="43335948"/>
    <w:rsid w:val="434038D8"/>
    <w:rsid w:val="439E3367"/>
    <w:rsid w:val="43B602C8"/>
    <w:rsid w:val="44216F35"/>
    <w:rsid w:val="44642C6E"/>
    <w:rsid w:val="44653FAE"/>
    <w:rsid w:val="447904A2"/>
    <w:rsid w:val="450F4EAD"/>
    <w:rsid w:val="45711E6F"/>
    <w:rsid w:val="45C864B7"/>
    <w:rsid w:val="45D2530A"/>
    <w:rsid w:val="45DF06FE"/>
    <w:rsid w:val="45E66FA0"/>
    <w:rsid w:val="45E83AC9"/>
    <w:rsid w:val="46316B8F"/>
    <w:rsid w:val="46A31B24"/>
    <w:rsid w:val="46B911F1"/>
    <w:rsid w:val="46DF533E"/>
    <w:rsid w:val="473A4750"/>
    <w:rsid w:val="473B5C58"/>
    <w:rsid w:val="476B6A65"/>
    <w:rsid w:val="476F7564"/>
    <w:rsid w:val="47AB3447"/>
    <w:rsid w:val="47AE5B90"/>
    <w:rsid w:val="47D64661"/>
    <w:rsid w:val="47F64819"/>
    <w:rsid w:val="47FD4110"/>
    <w:rsid w:val="48010E30"/>
    <w:rsid w:val="48014E39"/>
    <w:rsid w:val="482E7BA6"/>
    <w:rsid w:val="48A0280A"/>
    <w:rsid w:val="48A34016"/>
    <w:rsid w:val="48BF5A14"/>
    <w:rsid w:val="48C66EED"/>
    <w:rsid w:val="48F13D36"/>
    <w:rsid w:val="48FC5DB8"/>
    <w:rsid w:val="491207D3"/>
    <w:rsid w:val="49456BC4"/>
    <w:rsid w:val="49633F27"/>
    <w:rsid w:val="496D1A2C"/>
    <w:rsid w:val="49AD1872"/>
    <w:rsid w:val="49CD5922"/>
    <w:rsid w:val="49CD7638"/>
    <w:rsid w:val="49CF7D55"/>
    <w:rsid w:val="49D56690"/>
    <w:rsid w:val="49F21C8B"/>
    <w:rsid w:val="4A041830"/>
    <w:rsid w:val="4A1E4FF2"/>
    <w:rsid w:val="4A5142FE"/>
    <w:rsid w:val="4A8C561B"/>
    <w:rsid w:val="4ACD4D02"/>
    <w:rsid w:val="4AE40D6D"/>
    <w:rsid w:val="4AF70675"/>
    <w:rsid w:val="4B2D02EA"/>
    <w:rsid w:val="4B5222DC"/>
    <w:rsid w:val="4B75709A"/>
    <w:rsid w:val="4B86773F"/>
    <w:rsid w:val="4BB5307C"/>
    <w:rsid w:val="4BF47A46"/>
    <w:rsid w:val="4C057A92"/>
    <w:rsid w:val="4C547645"/>
    <w:rsid w:val="4C695B99"/>
    <w:rsid w:val="4C73541E"/>
    <w:rsid w:val="4C917CAC"/>
    <w:rsid w:val="4CB96F9D"/>
    <w:rsid w:val="4CBE6C1C"/>
    <w:rsid w:val="4CE4586C"/>
    <w:rsid w:val="4D031245"/>
    <w:rsid w:val="4D14761E"/>
    <w:rsid w:val="4D357A66"/>
    <w:rsid w:val="4D4428E9"/>
    <w:rsid w:val="4D9F3164"/>
    <w:rsid w:val="4DD84CC8"/>
    <w:rsid w:val="4DE403A1"/>
    <w:rsid w:val="4DEB6F8D"/>
    <w:rsid w:val="4DF739FA"/>
    <w:rsid w:val="4E111FB2"/>
    <w:rsid w:val="4E2B20D7"/>
    <w:rsid w:val="4E395AFD"/>
    <w:rsid w:val="4E4141CE"/>
    <w:rsid w:val="4E830EBE"/>
    <w:rsid w:val="4E8558D0"/>
    <w:rsid w:val="4EAC1801"/>
    <w:rsid w:val="4ECA5658"/>
    <w:rsid w:val="4F11005F"/>
    <w:rsid w:val="4F186EE7"/>
    <w:rsid w:val="4F4E154F"/>
    <w:rsid w:val="4FB96858"/>
    <w:rsid w:val="4FE02171"/>
    <w:rsid w:val="4FED42BB"/>
    <w:rsid w:val="50007B25"/>
    <w:rsid w:val="501214AF"/>
    <w:rsid w:val="5024499C"/>
    <w:rsid w:val="502928F1"/>
    <w:rsid w:val="50321009"/>
    <w:rsid w:val="50362F26"/>
    <w:rsid w:val="5056623B"/>
    <w:rsid w:val="5065683D"/>
    <w:rsid w:val="509A5C5F"/>
    <w:rsid w:val="50C71C57"/>
    <w:rsid w:val="50C80078"/>
    <w:rsid w:val="50C96E54"/>
    <w:rsid w:val="51153F9C"/>
    <w:rsid w:val="511E3D71"/>
    <w:rsid w:val="513C5F00"/>
    <w:rsid w:val="51511F32"/>
    <w:rsid w:val="51782182"/>
    <w:rsid w:val="5182371A"/>
    <w:rsid w:val="51962714"/>
    <w:rsid w:val="51A5489A"/>
    <w:rsid w:val="51F03A41"/>
    <w:rsid w:val="527F08A4"/>
    <w:rsid w:val="52A2200E"/>
    <w:rsid w:val="52AF364C"/>
    <w:rsid w:val="52C95356"/>
    <w:rsid w:val="52CD5B68"/>
    <w:rsid w:val="53072468"/>
    <w:rsid w:val="53084E36"/>
    <w:rsid w:val="53376DE0"/>
    <w:rsid w:val="5399605E"/>
    <w:rsid w:val="539F6F4C"/>
    <w:rsid w:val="53AE2AFC"/>
    <w:rsid w:val="53B15F86"/>
    <w:rsid w:val="53B674E2"/>
    <w:rsid w:val="540330FA"/>
    <w:rsid w:val="54326D92"/>
    <w:rsid w:val="54440AFB"/>
    <w:rsid w:val="544E1044"/>
    <w:rsid w:val="54545E76"/>
    <w:rsid w:val="54687460"/>
    <w:rsid w:val="54B42DED"/>
    <w:rsid w:val="54E47ED0"/>
    <w:rsid w:val="54E66298"/>
    <w:rsid w:val="55002F8A"/>
    <w:rsid w:val="55644F98"/>
    <w:rsid w:val="559F708F"/>
    <w:rsid w:val="55A54BDB"/>
    <w:rsid w:val="563429F8"/>
    <w:rsid w:val="56444EA3"/>
    <w:rsid w:val="564753FB"/>
    <w:rsid w:val="564E7DEA"/>
    <w:rsid w:val="56C36D1F"/>
    <w:rsid w:val="56CB2F13"/>
    <w:rsid w:val="56CB48AB"/>
    <w:rsid w:val="571C542A"/>
    <w:rsid w:val="574C08D2"/>
    <w:rsid w:val="5760299E"/>
    <w:rsid w:val="578D4FC1"/>
    <w:rsid w:val="57A7199D"/>
    <w:rsid w:val="58346393"/>
    <w:rsid w:val="583E460F"/>
    <w:rsid w:val="58496302"/>
    <w:rsid w:val="58894320"/>
    <w:rsid w:val="58965876"/>
    <w:rsid w:val="58C51E20"/>
    <w:rsid w:val="590964B2"/>
    <w:rsid w:val="59150066"/>
    <w:rsid w:val="594A1502"/>
    <w:rsid w:val="5958423C"/>
    <w:rsid w:val="59680103"/>
    <w:rsid w:val="599A0360"/>
    <w:rsid w:val="59A50126"/>
    <w:rsid w:val="59AA176A"/>
    <w:rsid w:val="59CE417C"/>
    <w:rsid w:val="59E720E8"/>
    <w:rsid w:val="59F10B28"/>
    <w:rsid w:val="59F17D91"/>
    <w:rsid w:val="59F20DB8"/>
    <w:rsid w:val="5A550F8A"/>
    <w:rsid w:val="5A625C12"/>
    <w:rsid w:val="5AB45A03"/>
    <w:rsid w:val="5AC031EC"/>
    <w:rsid w:val="5B025F73"/>
    <w:rsid w:val="5B2D5915"/>
    <w:rsid w:val="5B627A9D"/>
    <w:rsid w:val="5B657D0D"/>
    <w:rsid w:val="5B67526D"/>
    <w:rsid w:val="5B6C3B65"/>
    <w:rsid w:val="5BB24663"/>
    <w:rsid w:val="5BD22030"/>
    <w:rsid w:val="5BD2531D"/>
    <w:rsid w:val="5BD70D1C"/>
    <w:rsid w:val="5BDD09EB"/>
    <w:rsid w:val="5C336F79"/>
    <w:rsid w:val="5C3E4C4A"/>
    <w:rsid w:val="5C44372B"/>
    <w:rsid w:val="5C8A21DC"/>
    <w:rsid w:val="5D2041E0"/>
    <w:rsid w:val="5D8121D7"/>
    <w:rsid w:val="5DB0513A"/>
    <w:rsid w:val="5DCB79E6"/>
    <w:rsid w:val="5DEA6EF7"/>
    <w:rsid w:val="5DF067A0"/>
    <w:rsid w:val="5DFC0EBB"/>
    <w:rsid w:val="5E000317"/>
    <w:rsid w:val="5E267723"/>
    <w:rsid w:val="5E3321E0"/>
    <w:rsid w:val="5E334AE2"/>
    <w:rsid w:val="5E3441C1"/>
    <w:rsid w:val="5F390239"/>
    <w:rsid w:val="5F654830"/>
    <w:rsid w:val="5F6618F9"/>
    <w:rsid w:val="5F774777"/>
    <w:rsid w:val="5F894688"/>
    <w:rsid w:val="5F8B39F4"/>
    <w:rsid w:val="5F9504E7"/>
    <w:rsid w:val="5FC11814"/>
    <w:rsid w:val="5FC957FD"/>
    <w:rsid w:val="5FD80C33"/>
    <w:rsid w:val="5FF9401C"/>
    <w:rsid w:val="602F22A9"/>
    <w:rsid w:val="60375AE5"/>
    <w:rsid w:val="60D80280"/>
    <w:rsid w:val="60E86544"/>
    <w:rsid w:val="610C6854"/>
    <w:rsid w:val="613D4F0B"/>
    <w:rsid w:val="615E3D32"/>
    <w:rsid w:val="616B0126"/>
    <w:rsid w:val="61727781"/>
    <w:rsid w:val="61781357"/>
    <w:rsid w:val="619B76D8"/>
    <w:rsid w:val="61A94FBD"/>
    <w:rsid w:val="61C01486"/>
    <w:rsid w:val="61F01D56"/>
    <w:rsid w:val="61F309B8"/>
    <w:rsid w:val="62305238"/>
    <w:rsid w:val="626B4174"/>
    <w:rsid w:val="627C4D7E"/>
    <w:rsid w:val="6286086A"/>
    <w:rsid w:val="62AC0D16"/>
    <w:rsid w:val="62B5601E"/>
    <w:rsid w:val="62B712D2"/>
    <w:rsid w:val="62BB3295"/>
    <w:rsid w:val="62CD2C8A"/>
    <w:rsid w:val="62D6023C"/>
    <w:rsid w:val="6300794A"/>
    <w:rsid w:val="634D2B96"/>
    <w:rsid w:val="63604CEA"/>
    <w:rsid w:val="63DD091B"/>
    <w:rsid w:val="63F266AA"/>
    <w:rsid w:val="64354398"/>
    <w:rsid w:val="645F2958"/>
    <w:rsid w:val="64692C03"/>
    <w:rsid w:val="647974B5"/>
    <w:rsid w:val="64D82872"/>
    <w:rsid w:val="651C002E"/>
    <w:rsid w:val="657F2FE5"/>
    <w:rsid w:val="6581678F"/>
    <w:rsid w:val="659117AD"/>
    <w:rsid w:val="65A108A5"/>
    <w:rsid w:val="65A13FAE"/>
    <w:rsid w:val="65BC6FEB"/>
    <w:rsid w:val="65D5100C"/>
    <w:rsid w:val="65DC4E4C"/>
    <w:rsid w:val="6626272E"/>
    <w:rsid w:val="66454A35"/>
    <w:rsid w:val="668F4C0A"/>
    <w:rsid w:val="6700036B"/>
    <w:rsid w:val="676D5080"/>
    <w:rsid w:val="67713865"/>
    <w:rsid w:val="679D71C3"/>
    <w:rsid w:val="67BF6E35"/>
    <w:rsid w:val="67C27CF0"/>
    <w:rsid w:val="680478AC"/>
    <w:rsid w:val="68224AF0"/>
    <w:rsid w:val="682D5AB2"/>
    <w:rsid w:val="68717CA3"/>
    <w:rsid w:val="68731651"/>
    <w:rsid w:val="68DA2BEC"/>
    <w:rsid w:val="68E56979"/>
    <w:rsid w:val="691C0A6F"/>
    <w:rsid w:val="69AF5A2B"/>
    <w:rsid w:val="69CF43AB"/>
    <w:rsid w:val="69CF5809"/>
    <w:rsid w:val="69D72A6E"/>
    <w:rsid w:val="69D816D0"/>
    <w:rsid w:val="69F3216A"/>
    <w:rsid w:val="69FB4409"/>
    <w:rsid w:val="6A5C2987"/>
    <w:rsid w:val="6A6A771D"/>
    <w:rsid w:val="6A8632B6"/>
    <w:rsid w:val="6AA509BE"/>
    <w:rsid w:val="6AAB0F10"/>
    <w:rsid w:val="6ABE6BF9"/>
    <w:rsid w:val="6ABF4FD8"/>
    <w:rsid w:val="6ACE0DF3"/>
    <w:rsid w:val="6ACE6AA0"/>
    <w:rsid w:val="6ADB5B58"/>
    <w:rsid w:val="6AF82A93"/>
    <w:rsid w:val="6B04517B"/>
    <w:rsid w:val="6B1A160B"/>
    <w:rsid w:val="6B383041"/>
    <w:rsid w:val="6B3E2311"/>
    <w:rsid w:val="6B752A48"/>
    <w:rsid w:val="6B9260CF"/>
    <w:rsid w:val="6BE23E7B"/>
    <w:rsid w:val="6C021DB3"/>
    <w:rsid w:val="6C2A79CC"/>
    <w:rsid w:val="6C306097"/>
    <w:rsid w:val="6C383257"/>
    <w:rsid w:val="6C492850"/>
    <w:rsid w:val="6C516D85"/>
    <w:rsid w:val="6C57291C"/>
    <w:rsid w:val="6C5D67DD"/>
    <w:rsid w:val="6C8046A8"/>
    <w:rsid w:val="6C890821"/>
    <w:rsid w:val="6CB86395"/>
    <w:rsid w:val="6CE212E9"/>
    <w:rsid w:val="6CF81AE3"/>
    <w:rsid w:val="6D256C4C"/>
    <w:rsid w:val="6D555E2C"/>
    <w:rsid w:val="6D6B07FD"/>
    <w:rsid w:val="6D7736AE"/>
    <w:rsid w:val="6DA3766E"/>
    <w:rsid w:val="6DB673D4"/>
    <w:rsid w:val="6DC87B9D"/>
    <w:rsid w:val="6DCA49C1"/>
    <w:rsid w:val="6DDA004C"/>
    <w:rsid w:val="6DDD5998"/>
    <w:rsid w:val="6DFA5BEF"/>
    <w:rsid w:val="6E651441"/>
    <w:rsid w:val="6E6E3CA3"/>
    <w:rsid w:val="6E772CF0"/>
    <w:rsid w:val="6E7961C2"/>
    <w:rsid w:val="6E7C7491"/>
    <w:rsid w:val="6EB56648"/>
    <w:rsid w:val="6EC466C2"/>
    <w:rsid w:val="6EDB31F5"/>
    <w:rsid w:val="6EF22A5A"/>
    <w:rsid w:val="6F284912"/>
    <w:rsid w:val="6F8F3F82"/>
    <w:rsid w:val="6FB4697E"/>
    <w:rsid w:val="6FB77527"/>
    <w:rsid w:val="6FF10759"/>
    <w:rsid w:val="70225EA5"/>
    <w:rsid w:val="7045178E"/>
    <w:rsid w:val="70697FC7"/>
    <w:rsid w:val="709F3C6D"/>
    <w:rsid w:val="70A54486"/>
    <w:rsid w:val="71186D12"/>
    <w:rsid w:val="713236FB"/>
    <w:rsid w:val="713E3DC5"/>
    <w:rsid w:val="716909F2"/>
    <w:rsid w:val="71883FD7"/>
    <w:rsid w:val="71956476"/>
    <w:rsid w:val="71BD65B5"/>
    <w:rsid w:val="71D444BE"/>
    <w:rsid w:val="71DA3B3F"/>
    <w:rsid w:val="71E43D19"/>
    <w:rsid w:val="72056CCC"/>
    <w:rsid w:val="7226555B"/>
    <w:rsid w:val="72287F20"/>
    <w:rsid w:val="727D327C"/>
    <w:rsid w:val="727E2DEB"/>
    <w:rsid w:val="72842772"/>
    <w:rsid w:val="72923630"/>
    <w:rsid w:val="72943F12"/>
    <w:rsid w:val="72EB15C3"/>
    <w:rsid w:val="72EF7300"/>
    <w:rsid w:val="734A6D71"/>
    <w:rsid w:val="73676B7D"/>
    <w:rsid w:val="73CF7C14"/>
    <w:rsid w:val="73D91E46"/>
    <w:rsid w:val="73E5457A"/>
    <w:rsid w:val="73EF65CC"/>
    <w:rsid w:val="74093DC1"/>
    <w:rsid w:val="74BA691F"/>
    <w:rsid w:val="74F23F93"/>
    <w:rsid w:val="753036FE"/>
    <w:rsid w:val="754A7FD1"/>
    <w:rsid w:val="7568637B"/>
    <w:rsid w:val="757054C1"/>
    <w:rsid w:val="757066AE"/>
    <w:rsid w:val="75914D39"/>
    <w:rsid w:val="76192F04"/>
    <w:rsid w:val="763E3DF0"/>
    <w:rsid w:val="76473234"/>
    <w:rsid w:val="76586969"/>
    <w:rsid w:val="768E08A2"/>
    <w:rsid w:val="76DA289C"/>
    <w:rsid w:val="76E600B6"/>
    <w:rsid w:val="7704405A"/>
    <w:rsid w:val="77090AAA"/>
    <w:rsid w:val="77247B8D"/>
    <w:rsid w:val="7734038F"/>
    <w:rsid w:val="7766211C"/>
    <w:rsid w:val="77CD2444"/>
    <w:rsid w:val="77ED4291"/>
    <w:rsid w:val="77EE0FE0"/>
    <w:rsid w:val="78104AA8"/>
    <w:rsid w:val="7830780D"/>
    <w:rsid w:val="783B6E6B"/>
    <w:rsid w:val="78555BF7"/>
    <w:rsid w:val="78666EC1"/>
    <w:rsid w:val="788437C8"/>
    <w:rsid w:val="789329D6"/>
    <w:rsid w:val="78A43182"/>
    <w:rsid w:val="78A5543C"/>
    <w:rsid w:val="78CE2999"/>
    <w:rsid w:val="79095985"/>
    <w:rsid w:val="7912266A"/>
    <w:rsid w:val="792A5704"/>
    <w:rsid w:val="793F475C"/>
    <w:rsid w:val="79A70FB3"/>
    <w:rsid w:val="79B30908"/>
    <w:rsid w:val="79F84200"/>
    <w:rsid w:val="7A3C4CDF"/>
    <w:rsid w:val="7A9D7487"/>
    <w:rsid w:val="7AAD2245"/>
    <w:rsid w:val="7AC56F18"/>
    <w:rsid w:val="7B122451"/>
    <w:rsid w:val="7B263E29"/>
    <w:rsid w:val="7B374CE9"/>
    <w:rsid w:val="7B457E86"/>
    <w:rsid w:val="7B763D97"/>
    <w:rsid w:val="7BED5F31"/>
    <w:rsid w:val="7BF66E7C"/>
    <w:rsid w:val="7BF81184"/>
    <w:rsid w:val="7C003348"/>
    <w:rsid w:val="7C740DFF"/>
    <w:rsid w:val="7C940DBF"/>
    <w:rsid w:val="7C9F1A13"/>
    <w:rsid w:val="7CA902E7"/>
    <w:rsid w:val="7CDD1CE3"/>
    <w:rsid w:val="7D1946BA"/>
    <w:rsid w:val="7D322EBB"/>
    <w:rsid w:val="7D375A91"/>
    <w:rsid w:val="7D4F2C7D"/>
    <w:rsid w:val="7D5159AF"/>
    <w:rsid w:val="7D874754"/>
    <w:rsid w:val="7D97292B"/>
    <w:rsid w:val="7DE3003F"/>
    <w:rsid w:val="7E196AC9"/>
    <w:rsid w:val="7E205C67"/>
    <w:rsid w:val="7E244E63"/>
    <w:rsid w:val="7E5F738D"/>
    <w:rsid w:val="7E6B79DC"/>
    <w:rsid w:val="7E7035BE"/>
    <w:rsid w:val="7E7D07D8"/>
    <w:rsid w:val="7E7F040C"/>
    <w:rsid w:val="7EAA0987"/>
    <w:rsid w:val="7EEA113C"/>
    <w:rsid w:val="7F0744C2"/>
    <w:rsid w:val="7F9D686E"/>
    <w:rsid w:val="7FC27951"/>
    <w:rsid w:val="7FDB03D2"/>
    <w:rsid w:val="D7A19B7A"/>
    <w:rsid w:val="DDF5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6"/>
    <w:autoRedefine/>
    <w:qFormat/>
    <w:uiPriority w:val="0"/>
    <w:pPr>
      <w:keepNext/>
      <w:jc w:val="center"/>
      <w:outlineLvl w:val="0"/>
    </w:pPr>
    <w:rPr>
      <w:rFonts w:ascii="楷体_GB2312" w:eastAsia="楷体_GB2312"/>
      <w:kern w:val="0"/>
      <w:sz w:val="28"/>
      <w:szCs w:val="28"/>
    </w:rPr>
  </w:style>
  <w:style w:type="paragraph" w:styleId="3">
    <w:name w:val="heading 2"/>
    <w:basedOn w:val="1"/>
    <w:next w:val="1"/>
    <w:link w:val="67"/>
    <w:autoRedefine/>
    <w:qFormat/>
    <w:uiPriority w:val="0"/>
    <w:pPr>
      <w:keepNext/>
      <w:keepLines/>
      <w:spacing w:before="260" w:after="260" w:line="416" w:lineRule="auto"/>
      <w:jc w:val="center"/>
      <w:outlineLvl w:val="1"/>
    </w:pPr>
    <w:rPr>
      <w:rFonts w:ascii="Arial" w:hAnsi="Arial" w:eastAsia="幼圆"/>
      <w:b/>
      <w:bCs/>
      <w:kern w:val="0"/>
      <w:sz w:val="44"/>
      <w:szCs w:val="44"/>
    </w:rPr>
  </w:style>
  <w:style w:type="paragraph" w:styleId="4">
    <w:name w:val="heading 3"/>
    <w:basedOn w:val="1"/>
    <w:next w:val="1"/>
    <w:link w:val="68"/>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69"/>
    <w:autoRedefine/>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7"/>
    <w:link w:val="70"/>
    <w:autoRedefine/>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72"/>
    <w:autoRedefine/>
    <w:qFormat/>
    <w:uiPriority w:val="0"/>
    <w:pPr>
      <w:keepNext/>
      <w:keepLines/>
      <w:numPr>
        <w:ilvl w:val="5"/>
        <w:numId w:val="1"/>
      </w:numPr>
      <w:spacing w:before="240" w:after="64" w:line="320" w:lineRule="auto"/>
      <w:outlineLvl w:val="5"/>
    </w:pPr>
    <w:rPr>
      <w:rFonts w:ascii="Arial" w:hAnsi="Arial" w:eastAsia="黑体"/>
      <w:b/>
      <w:bCs/>
      <w:kern w:val="0"/>
      <w:sz w:val="24"/>
      <w:szCs w:val="24"/>
    </w:rPr>
  </w:style>
  <w:style w:type="paragraph" w:styleId="10">
    <w:name w:val="heading 7"/>
    <w:basedOn w:val="1"/>
    <w:next w:val="1"/>
    <w:link w:val="73"/>
    <w:autoRedefine/>
    <w:qFormat/>
    <w:uiPriority w:val="0"/>
    <w:pPr>
      <w:keepNext/>
      <w:keepLines/>
      <w:numPr>
        <w:ilvl w:val="6"/>
        <w:numId w:val="1"/>
      </w:numPr>
      <w:spacing w:before="240" w:after="64" w:line="320" w:lineRule="auto"/>
      <w:outlineLvl w:val="6"/>
    </w:pPr>
    <w:rPr>
      <w:b/>
      <w:bCs/>
      <w:kern w:val="0"/>
      <w:sz w:val="24"/>
      <w:szCs w:val="24"/>
    </w:rPr>
  </w:style>
  <w:style w:type="paragraph" w:styleId="11">
    <w:name w:val="heading 8"/>
    <w:basedOn w:val="1"/>
    <w:next w:val="1"/>
    <w:link w:val="74"/>
    <w:autoRedefine/>
    <w:qFormat/>
    <w:uiPriority w:val="0"/>
    <w:pPr>
      <w:keepNext/>
      <w:keepLines/>
      <w:numPr>
        <w:ilvl w:val="7"/>
        <w:numId w:val="1"/>
      </w:numPr>
      <w:spacing w:before="240" w:after="64" w:line="320" w:lineRule="auto"/>
      <w:outlineLvl w:val="7"/>
    </w:pPr>
    <w:rPr>
      <w:rFonts w:ascii="Arial" w:hAnsi="Arial" w:eastAsia="黑体"/>
      <w:kern w:val="0"/>
      <w:sz w:val="24"/>
      <w:szCs w:val="24"/>
    </w:rPr>
  </w:style>
  <w:style w:type="paragraph" w:styleId="12">
    <w:name w:val="heading 9"/>
    <w:basedOn w:val="1"/>
    <w:next w:val="1"/>
    <w:link w:val="75"/>
    <w:autoRedefine/>
    <w:qFormat/>
    <w:uiPriority w:val="0"/>
    <w:pPr>
      <w:keepNext/>
      <w:keepLines/>
      <w:numPr>
        <w:ilvl w:val="8"/>
        <w:numId w:val="1"/>
      </w:numPr>
      <w:spacing w:before="240" w:after="64" w:line="320" w:lineRule="auto"/>
      <w:outlineLvl w:val="8"/>
    </w:pPr>
    <w:rPr>
      <w:rFonts w:ascii="Arial" w:hAnsi="Arial" w:eastAsia="黑体"/>
      <w:kern w:val="0"/>
      <w:sz w:val="20"/>
    </w:rPr>
  </w:style>
  <w:style w:type="character" w:default="1" w:styleId="49">
    <w:name w:val="Default Paragraph Font"/>
    <w:autoRedefine/>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link w:val="71"/>
    <w:autoRedefine/>
    <w:qFormat/>
    <w:uiPriority w:val="0"/>
    <w:pPr>
      <w:ind w:firstLine="420"/>
    </w:pPr>
    <w:rPr>
      <w:kern w:val="0"/>
      <w:sz w:val="20"/>
    </w:rPr>
  </w:style>
  <w:style w:type="paragraph" w:styleId="8">
    <w:name w:val="Balloon Text"/>
    <w:basedOn w:val="1"/>
    <w:link w:val="83"/>
    <w:autoRedefine/>
    <w:semiHidden/>
    <w:qFormat/>
    <w:uiPriority w:val="0"/>
    <w:rPr>
      <w:kern w:val="0"/>
      <w:sz w:val="18"/>
      <w:szCs w:val="18"/>
    </w:rPr>
  </w:style>
  <w:style w:type="paragraph" w:styleId="13">
    <w:name w:val="List 3"/>
    <w:basedOn w:val="1"/>
    <w:autoRedefine/>
    <w:qFormat/>
    <w:uiPriority w:val="0"/>
    <w:pPr>
      <w:ind w:left="100" w:leftChars="400" w:hanging="200" w:hangingChars="200"/>
    </w:pPr>
  </w:style>
  <w:style w:type="paragraph" w:styleId="14">
    <w:name w:val="toc 7"/>
    <w:basedOn w:val="1"/>
    <w:next w:val="1"/>
    <w:autoRedefine/>
    <w:semiHidden/>
    <w:qFormat/>
    <w:uiPriority w:val="0"/>
    <w:pPr>
      <w:ind w:left="1260"/>
      <w:jc w:val="left"/>
    </w:pPr>
  </w:style>
  <w:style w:type="paragraph" w:styleId="15">
    <w:name w:val="index 5"/>
    <w:basedOn w:val="1"/>
    <w:next w:val="1"/>
    <w:qFormat/>
    <w:uiPriority w:val="0"/>
    <w:pPr>
      <w:ind w:left="1680"/>
    </w:pPr>
    <w:rPr>
      <w:sz w:val="24"/>
    </w:rPr>
  </w:style>
  <w:style w:type="paragraph" w:styleId="16">
    <w:name w:val="Document Map"/>
    <w:basedOn w:val="1"/>
    <w:link w:val="76"/>
    <w:autoRedefine/>
    <w:semiHidden/>
    <w:qFormat/>
    <w:uiPriority w:val="0"/>
    <w:pPr>
      <w:shd w:val="clear" w:color="auto" w:fill="000080"/>
    </w:pPr>
    <w:rPr>
      <w:kern w:val="0"/>
      <w:sz w:val="20"/>
    </w:rPr>
  </w:style>
  <w:style w:type="paragraph" w:styleId="17">
    <w:name w:val="annotation text"/>
    <w:basedOn w:val="1"/>
    <w:link w:val="77"/>
    <w:autoRedefine/>
    <w:semiHidden/>
    <w:qFormat/>
    <w:uiPriority w:val="0"/>
    <w:pPr>
      <w:jc w:val="left"/>
    </w:pPr>
    <w:rPr>
      <w:kern w:val="0"/>
      <w:sz w:val="20"/>
    </w:rPr>
  </w:style>
  <w:style w:type="paragraph" w:styleId="18">
    <w:name w:val="Body Text 3"/>
    <w:basedOn w:val="1"/>
    <w:link w:val="78"/>
    <w:autoRedefine/>
    <w:qFormat/>
    <w:uiPriority w:val="0"/>
    <w:rPr>
      <w:rFonts w:ascii="仿宋_GB2312" w:hAnsi="Arial" w:eastAsia="仿宋_GB2312"/>
      <w:kern w:val="0"/>
      <w:sz w:val="32"/>
      <w:szCs w:val="32"/>
    </w:rPr>
  </w:style>
  <w:style w:type="paragraph" w:styleId="19">
    <w:name w:val="Body Text"/>
    <w:basedOn w:val="1"/>
    <w:link w:val="65"/>
    <w:autoRedefine/>
    <w:qFormat/>
    <w:uiPriority w:val="0"/>
    <w:rPr>
      <w:rFonts w:ascii="楷体_GB2312" w:hAnsi="Arial" w:eastAsia="楷体_GB2312"/>
      <w:kern w:val="0"/>
      <w:sz w:val="28"/>
      <w:szCs w:val="28"/>
    </w:rPr>
  </w:style>
  <w:style w:type="paragraph" w:styleId="20">
    <w:name w:val="Body Text Indent"/>
    <w:basedOn w:val="1"/>
    <w:next w:val="21"/>
    <w:link w:val="79"/>
    <w:autoRedefine/>
    <w:qFormat/>
    <w:uiPriority w:val="0"/>
    <w:pPr>
      <w:ind w:firstLine="645"/>
    </w:pPr>
    <w:rPr>
      <w:rFonts w:ascii="楷体_GB2312" w:eastAsia="楷体_GB2312"/>
      <w:kern w:val="0"/>
      <w:sz w:val="32"/>
      <w:szCs w:val="32"/>
    </w:rPr>
  </w:style>
  <w:style w:type="paragraph" w:styleId="21">
    <w:name w:val="envelope return"/>
    <w:basedOn w:val="1"/>
    <w:qFormat/>
    <w:uiPriority w:val="0"/>
    <w:pPr>
      <w:snapToGrid w:val="0"/>
    </w:pPr>
    <w:rPr>
      <w:rFonts w:ascii="Arial" w:hAnsi="Arial" w:eastAsia="宋体" w:cs="Arial"/>
    </w:rPr>
  </w:style>
  <w:style w:type="paragraph" w:styleId="22">
    <w:name w:val="List 2"/>
    <w:basedOn w:val="1"/>
    <w:autoRedefine/>
    <w:qFormat/>
    <w:uiPriority w:val="0"/>
    <w:pPr>
      <w:ind w:left="100" w:leftChars="200" w:hanging="200" w:hangingChars="200"/>
    </w:pPr>
  </w:style>
  <w:style w:type="paragraph" w:styleId="23">
    <w:name w:val="Block Text"/>
    <w:basedOn w:val="1"/>
    <w:autoRedefine/>
    <w:unhideWhenUsed/>
    <w:qFormat/>
    <w:uiPriority w:val="99"/>
    <w:pPr>
      <w:spacing w:after="120"/>
      <w:ind w:left="1440" w:leftChars="700" w:right="1440" w:rightChars="700"/>
    </w:pPr>
  </w:style>
  <w:style w:type="paragraph" w:styleId="24">
    <w:name w:val="toc 5"/>
    <w:basedOn w:val="1"/>
    <w:next w:val="1"/>
    <w:autoRedefine/>
    <w:semiHidden/>
    <w:qFormat/>
    <w:uiPriority w:val="0"/>
    <w:pPr>
      <w:ind w:left="840"/>
      <w:jc w:val="left"/>
    </w:pPr>
  </w:style>
  <w:style w:type="paragraph" w:styleId="25">
    <w:name w:val="toc 3"/>
    <w:basedOn w:val="1"/>
    <w:next w:val="1"/>
    <w:autoRedefine/>
    <w:semiHidden/>
    <w:qFormat/>
    <w:uiPriority w:val="0"/>
    <w:pPr>
      <w:ind w:left="420"/>
      <w:jc w:val="left"/>
    </w:pPr>
    <w:rPr>
      <w:i/>
      <w:iCs/>
      <w:szCs w:val="24"/>
    </w:rPr>
  </w:style>
  <w:style w:type="paragraph" w:styleId="26">
    <w:name w:val="Plain Text"/>
    <w:basedOn w:val="1"/>
    <w:link w:val="80"/>
    <w:autoRedefine/>
    <w:qFormat/>
    <w:uiPriority w:val="0"/>
    <w:rPr>
      <w:rFonts w:ascii="宋体" w:hAnsi="Courier New"/>
      <w:kern w:val="0"/>
      <w:sz w:val="20"/>
    </w:rPr>
  </w:style>
  <w:style w:type="paragraph" w:styleId="27">
    <w:name w:val="toc 8"/>
    <w:basedOn w:val="1"/>
    <w:next w:val="1"/>
    <w:autoRedefine/>
    <w:semiHidden/>
    <w:qFormat/>
    <w:uiPriority w:val="0"/>
    <w:pPr>
      <w:ind w:left="1470"/>
      <w:jc w:val="left"/>
    </w:pPr>
  </w:style>
  <w:style w:type="paragraph" w:styleId="28">
    <w:name w:val="Date"/>
    <w:basedOn w:val="1"/>
    <w:next w:val="1"/>
    <w:link w:val="81"/>
    <w:autoRedefine/>
    <w:qFormat/>
    <w:uiPriority w:val="0"/>
    <w:rPr>
      <w:kern w:val="0"/>
      <w:sz w:val="24"/>
      <w:szCs w:val="24"/>
    </w:rPr>
  </w:style>
  <w:style w:type="paragraph" w:styleId="29">
    <w:name w:val="Body Text Indent 2"/>
    <w:basedOn w:val="1"/>
    <w:link w:val="82"/>
    <w:autoRedefine/>
    <w:qFormat/>
    <w:uiPriority w:val="0"/>
    <w:pPr>
      <w:ind w:left="630" w:firstLine="645"/>
    </w:pPr>
    <w:rPr>
      <w:rFonts w:ascii="Arial" w:hAnsi="Arial" w:eastAsia="仿宋_GB2312"/>
      <w:kern w:val="0"/>
      <w:sz w:val="32"/>
      <w:szCs w:val="32"/>
    </w:rPr>
  </w:style>
  <w:style w:type="paragraph" w:styleId="30">
    <w:name w:val="footer"/>
    <w:basedOn w:val="1"/>
    <w:link w:val="84"/>
    <w:autoRedefine/>
    <w:qFormat/>
    <w:uiPriority w:val="99"/>
    <w:pPr>
      <w:tabs>
        <w:tab w:val="center" w:pos="4153"/>
        <w:tab w:val="right" w:pos="8306"/>
      </w:tabs>
      <w:snapToGrid w:val="0"/>
      <w:jc w:val="left"/>
    </w:pPr>
    <w:rPr>
      <w:kern w:val="0"/>
      <w:sz w:val="18"/>
      <w:szCs w:val="18"/>
    </w:rPr>
  </w:style>
  <w:style w:type="paragraph" w:styleId="31">
    <w:name w:val="header"/>
    <w:basedOn w:val="1"/>
    <w:link w:val="85"/>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styleId="33">
    <w:name w:val="toc 4"/>
    <w:basedOn w:val="1"/>
    <w:next w:val="1"/>
    <w:autoRedefine/>
    <w:semiHidden/>
    <w:qFormat/>
    <w:uiPriority w:val="0"/>
    <w:pPr>
      <w:ind w:left="630"/>
      <w:jc w:val="left"/>
    </w:pPr>
  </w:style>
  <w:style w:type="paragraph" w:styleId="34">
    <w:name w:val="List"/>
    <w:basedOn w:val="1"/>
    <w:autoRedefine/>
    <w:qFormat/>
    <w:uiPriority w:val="0"/>
    <w:pPr>
      <w:ind w:left="200" w:hanging="200" w:hangingChars="200"/>
    </w:pPr>
  </w:style>
  <w:style w:type="paragraph" w:styleId="35">
    <w:name w:val="footnote text"/>
    <w:basedOn w:val="1"/>
    <w:next w:val="15"/>
    <w:qFormat/>
    <w:uiPriority w:val="0"/>
    <w:pPr>
      <w:widowControl/>
      <w:tabs>
        <w:tab w:val="left" w:pos="720"/>
      </w:tabs>
    </w:pPr>
    <w:rPr>
      <w:rFonts w:ascii="Arial" w:hAnsi="Arial"/>
      <w:sz w:val="20"/>
      <w:lang w:val="en-GB" w:eastAsia="en-US"/>
    </w:rPr>
  </w:style>
  <w:style w:type="paragraph" w:styleId="36">
    <w:name w:val="toc 6"/>
    <w:basedOn w:val="1"/>
    <w:next w:val="1"/>
    <w:autoRedefine/>
    <w:semiHidden/>
    <w:qFormat/>
    <w:uiPriority w:val="0"/>
    <w:pPr>
      <w:ind w:left="1050"/>
      <w:jc w:val="left"/>
    </w:pPr>
  </w:style>
  <w:style w:type="paragraph" w:styleId="37">
    <w:name w:val="Body Text Indent 3"/>
    <w:basedOn w:val="1"/>
    <w:link w:val="86"/>
    <w:autoRedefine/>
    <w:qFormat/>
    <w:uiPriority w:val="0"/>
    <w:pPr>
      <w:ind w:left="645" w:firstLine="645"/>
    </w:pPr>
    <w:rPr>
      <w:rFonts w:ascii="Arial" w:hAnsi="Arial" w:eastAsia="仿宋_GB2312"/>
      <w:color w:val="FFFF00"/>
      <w:kern w:val="0"/>
      <w:sz w:val="32"/>
      <w:szCs w:val="32"/>
    </w:rPr>
  </w:style>
  <w:style w:type="paragraph" w:styleId="38">
    <w:name w:val="table of figures"/>
    <w:basedOn w:val="1"/>
    <w:next w:val="1"/>
    <w:autoRedefine/>
    <w:semiHidden/>
    <w:qFormat/>
    <w:uiPriority w:val="0"/>
    <w:pPr>
      <w:ind w:left="840" w:hanging="420"/>
    </w:pPr>
  </w:style>
  <w:style w:type="paragraph" w:styleId="39">
    <w:name w:val="toc 2"/>
    <w:basedOn w:val="1"/>
    <w:next w:val="1"/>
    <w:autoRedefine/>
    <w:semiHidden/>
    <w:qFormat/>
    <w:uiPriority w:val="0"/>
    <w:pPr>
      <w:ind w:left="210"/>
      <w:jc w:val="left"/>
    </w:pPr>
    <w:rPr>
      <w:smallCaps/>
      <w:szCs w:val="24"/>
    </w:rPr>
  </w:style>
  <w:style w:type="paragraph" w:styleId="40">
    <w:name w:val="toc 9"/>
    <w:basedOn w:val="1"/>
    <w:next w:val="1"/>
    <w:autoRedefine/>
    <w:semiHidden/>
    <w:qFormat/>
    <w:uiPriority w:val="0"/>
    <w:pPr>
      <w:ind w:left="1680"/>
      <w:jc w:val="left"/>
    </w:pPr>
  </w:style>
  <w:style w:type="paragraph" w:styleId="41">
    <w:name w:val="Body Text 2"/>
    <w:basedOn w:val="1"/>
    <w:next w:val="19"/>
    <w:link w:val="87"/>
    <w:autoRedefine/>
    <w:qFormat/>
    <w:uiPriority w:val="0"/>
    <w:pPr>
      <w:widowControl/>
      <w:jc w:val="center"/>
    </w:pPr>
    <w:rPr>
      <w:rFonts w:ascii="楷体_GB2312" w:eastAsia="楷体_GB2312"/>
      <w:kern w:val="0"/>
      <w:sz w:val="28"/>
      <w:szCs w:val="28"/>
    </w:rPr>
  </w:style>
  <w:style w:type="paragraph" w:styleId="42">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autoRedefine/>
    <w:semiHidden/>
    <w:qFormat/>
    <w:uiPriority w:val="0"/>
    <w:pPr>
      <w:spacing w:line="240" w:lineRule="atLeast"/>
    </w:pPr>
    <w:rPr>
      <w:b/>
      <w:bCs/>
    </w:rPr>
  </w:style>
  <w:style w:type="paragraph" w:styleId="44">
    <w:name w:val="annotation subject"/>
    <w:basedOn w:val="17"/>
    <w:next w:val="17"/>
    <w:link w:val="88"/>
    <w:autoRedefine/>
    <w:semiHidden/>
    <w:qFormat/>
    <w:uiPriority w:val="0"/>
    <w:rPr>
      <w:b/>
      <w:bCs/>
    </w:rPr>
  </w:style>
  <w:style w:type="paragraph" w:styleId="45">
    <w:name w:val="Body Text First Indent"/>
    <w:basedOn w:val="19"/>
    <w:link w:val="89"/>
    <w:autoRedefine/>
    <w:qFormat/>
    <w:uiPriority w:val="0"/>
    <w:pPr>
      <w:spacing w:line="360" w:lineRule="auto"/>
      <w:ind w:firstLine="200" w:firstLineChars="200"/>
    </w:pPr>
    <w:rPr>
      <w:rFonts w:ascii="仿宋_GB2312" w:hAnsi="Times New Roman" w:eastAsia="仿宋_GB2312"/>
      <w:sz w:val="30"/>
      <w:szCs w:val="30"/>
    </w:rPr>
  </w:style>
  <w:style w:type="paragraph" w:styleId="46">
    <w:name w:val="Body Text First Indent 2"/>
    <w:basedOn w:val="20"/>
    <w:next w:val="1"/>
    <w:link w:val="90"/>
    <w:autoRedefine/>
    <w:qFormat/>
    <w:uiPriority w:val="0"/>
    <w:pPr>
      <w:spacing w:line="360" w:lineRule="auto"/>
      <w:ind w:firstLine="420" w:firstLineChars="200"/>
    </w:pPr>
    <w:rPr>
      <w:rFonts w:ascii="宋体" w:hAnsi="宋体" w:eastAsia="宋体"/>
      <w:szCs w:val="20"/>
    </w:r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autoRedefine/>
    <w:qFormat/>
    <w:uiPriority w:val="22"/>
    <w:rPr>
      <w:b/>
      <w:bCs/>
    </w:rPr>
  </w:style>
  <w:style w:type="character" w:styleId="51">
    <w:name w:val="page number"/>
    <w:autoRedefine/>
    <w:qFormat/>
    <w:uiPriority w:val="99"/>
  </w:style>
  <w:style w:type="character" w:styleId="52">
    <w:name w:val="FollowedHyperlink"/>
    <w:autoRedefine/>
    <w:qFormat/>
    <w:uiPriority w:val="0"/>
    <w:rPr>
      <w:color w:val="333333"/>
      <w:u w:val="none"/>
    </w:rPr>
  </w:style>
  <w:style w:type="character" w:styleId="53">
    <w:name w:val="Emphasis"/>
    <w:autoRedefine/>
    <w:qFormat/>
    <w:uiPriority w:val="20"/>
  </w:style>
  <w:style w:type="character" w:styleId="54">
    <w:name w:val="HTML Definition"/>
    <w:autoRedefine/>
    <w:unhideWhenUsed/>
    <w:qFormat/>
    <w:uiPriority w:val="99"/>
  </w:style>
  <w:style w:type="character" w:styleId="55">
    <w:name w:val="HTML Typewriter"/>
    <w:autoRedefine/>
    <w:unhideWhenUsed/>
    <w:qFormat/>
    <w:uiPriority w:val="99"/>
    <w:rPr>
      <w:rFonts w:hint="default" w:ascii="monospace" w:hAnsi="monospace" w:eastAsia="monospace" w:cs="monospace"/>
      <w:sz w:val="20"/>
    </w:rPr>
  </w:style>
  <w:style w:type="character" w:styleId="56">
    <w:name w:val="HTML Acronym"/>
    <w:autoRedefine/>
    <w:unhideWhenUsed/>
    <w:qFormat/>
    <w:uiPriority w:val="99"/>
  </w:style>
  <w:style w:type="character" w:styleId="57">
    <w:name w:val="HTML Variable"/>
    <w:autoRedefine/>
    <w:unhideWhenUsed/>
    <w:qFormat/>
    <w:uiPriority w:val="99"/>
  </w:style>
  <w:style w:type="character" w:styleId="58">
    <w:name w:val="Hyperlink"/>
    <w:autoRedefine/>
    <w:qFormat/>
    <w:uiPriority w:val="0"/>
    <w:rPr>
      <w:color w:val="333333"/>
      <w:u w:val="none"/>
    </w:rPr>
  </w:style>
  <w:style w:type="character" w:styleId="59">
    <w:name w:val="HTML Code"/>
    <w:autoRedefine/>
    <w:unhideWhenUsed/>
    <w:qFormat/>
    <w:uiPriority w:val="99"/>
    <w:rPr>
      <w:rFonts w:hint="default" w:ascii="monospace" w:hAnsi="monospace" w:eastAsia="monospace" w:cs="monospace"/>
      <w:sz w:val="20"/>
    </w:rPr>
  </w:style>
  <w:style w:type="character" w:styleId="60">
    <w:name w:val="annotation reference"/>
    <w:autoRedefine/>
    <w:semiHidden/>
    <w:qFormat/>
    <w:uiPriority w:val="0"/>
    <w:rPr>
      <w:sz w:val="21"/>
      <w:szCs w:val="21"/>
    </w:rPr>
  </w:style>
  <w:style w:type="character" w:styleId="61">
    <w:name w:val="HTML Cite"/>
    <w:autoRedefine/>
    <w:unhideWhenUsed/>
    <w:qFormat/>
    <w:uiPriority w:val="99"/>
  </w:style>
  <w:style w:type="character" w:styleId="62">
    <w:name w:val="HTML Keyboard"/>
    <w:autoRedefine/>
    <w:unhideWhenUsed/>
    <w:qFormat/>
    <w:uiPriority w:val="99"/>
    <w:rPr>
      <w:rFonts w:ascii="monospace" w:hAnsi="monospace" w:eastAsia="monospace" w:cs="monospace"/>
      <w:sz w:val="20"/>
    </w:rPr>
  </w:style>
  <w:style w:type="character" w:styleId="63">
    <w:name w:val="HTML Sample"/>
    <w:autoRedefine/>
    <w:unhideWhenUsed/>
    <w:qFormat/>
    <w:uiPriority w:val="99"/>
    <w:rPr>
      <w:rFonts w:hint="default" w:ascii="monospace" w:hAnsi="monospace" w:eastAsia="monospace" w:cs="monospace"/>
    </w:rPr>
  </w:style>
  <w:style w:type="paragraph" w:customStyle="1" w:styleId="64">
    <w:name w:val="正文1"/>
    <w:basedOn w:val="1"/>
    <w:autoRedefine/>
    <w:qFormat/>
    <w:uiPriority w:val="0"/>
    <w:pPr>
      <w:widowControl/>
      <w:adjustRightInd w:val="0"/>
      <w:spacing w:before="120" w:after="120"/>
      <w:ind w:firstLine="200" w:firstLineChars="200"/>
      <w:contextualSpacing/>
      <w:jc w:val="left"/>
    </w:pPr>
    <w:rPr>
      <w:rFonts w:ascii="Calibri" w:hAnsi="Calibri" w:eastAsia="Adobe 仿宋 Std R"/>
    </w:rPr>
  </w:style>
  <w:style w:type="character" w:customStyle="1" w:styleId="65">
    <w:name w:val="正文文本 Char"/>
    <w:link w:val="19"/>
    <w:autoRedefine/>
    <w:qFormat/>
    <w:uiPriority w:val="0"/>
    <w:rPr>
      <w:rFonts w:ascii="楷体_GB2312" w:hAnsi="Arial" w:eastAsia="楷体_GB2312" w:cs="Times New Roman"/>
      <w:sz w:val="28"/>
      <w:szCs w:val="28"/>
    </w:rPr>
  </w:style>
  <w:style w:type="character" w:customStyle="1" w:styleId="66">
    <w:name w:val="标题 1 Char"/>
    <w:link w:val="2"/>
    <w:autoRedefine/>
    <w:qFormat/>
    <w:uiPriority w:val="0"/>
    <w:rPr>
      <w:rFonts w:ascii="楷体_GB2312" w:hAnsi="Times New Roman" w:eastAsia="楷体_GB2312" w:cs="Times New Roman"/>
      <w:sz w:val="28"/>
      <w:szCs w:val="28"/>
    </w:rPr>
  </w:style>
  <w:style w:type="character" w:customStyle="1" w:styleId="67">
    <w:name w:val="标题 2 Char"/>
    <w:link w:val="3"/>
    <w:autoRedefine/>
    <w:qFormat/>
    <w:uiPriority w:val="0"/>
    <w:rPr>
      <w:rFonts w:ascii="Arial" w:hAnsi="Arial" w:eastAsia="幼圆" w:cs="Arial"/>
      <w:b/>
      <w:bCs/>
      <w:sz w:val="44"/>
      <w:szCs w:val="44"/>
    </w:rPr>
  </w:style>
  <w:style w:type="character" w:customStyle="1" w:styleId="68">
    <w:name w:val="标题 3 Char"/>
    <w:link w:val="4"/>
    <w:autoRedefine/>
    <w:qFormat/>
    <w:uiPriority w:val="0"/>
    <w:rPr>
      <w:rFonts w:ascii="Times New Roman" w:hAnsi="Times New Roman" w:eastAsia="宋体" w:cs="Times New Roman"/>
      <w:b/>
      <w:bCs/>
      <w:sz w:val="32"/>
      <w:szCs w:val="32"/>
    </w:rPr>
  </w:style>
  <w:style w:type="character" w:customStyle="1" w:styleId="69">
    <w:name w:val="标题 4 Char"/>
    <w:link w:val="5"/>
    <w:autoRedefine/>
    <w:qFormat/>
    <w:uiPriority w:val="0"/>
    <w:rPr>
      <w:rFonts w:ascii="Arial" w:hAnsi="Arial" w:eastAsia="黑体" w:cs="Arial"/>
      <w:b/>
      <w:bCs/>
      <w:sz w:val="28"/>
      <w:szCs w:val="28"/>
    </w:rPr>
  </w:style>
  <w:style w:type="character" w:customStyle="1" w:styleId="70">
    <w:name w:val="标题 5 Char"/>
    <w:link w:val="6"/>
    <w:autoRedefine/>
    <w:qFormat/>
    <w:uiPriority w:val="0"/>
    <w:rPr>
      <w:rFonts w:ascii="宋体" w:hAnsi="Times New Roman" w:eastAsia="宋体" w:cs="Times New Roman"/>
      <w:color w:val="000000"/>
      <w:kern w:val="0"/>
      <w:sz w:val="28"/>
      <w:szCs w:val="28"/>
    </w:rPr>
  </w:style>
  <w:style w:type="character" w:customStyle="1" w:styleId="71">
    <w:name w:val="正文缩进 Char"/>
    <w:link w:val="7"/>
    <w:autoRedefine/>
    <w:qFormat/>
    <w:uiPriority w:val="0"/>
    <w:rPr>
      <w:rFonts w:ascii="Times New Roman" w:hAnsi="Times New Roman" w:eastAsia="宋体" w:cs="Times New Roman"/>
      <w:szCs w:val="21"/>
    </w:rPr>
  </w:style>
  <w:style w:type="character" w:customStyle="1" w:styleId="72">
    <w:name w:val="标题 6 Char"/>
    <w:link w:val="9"/>
    <w:autoRedefine/>
    <w:qFormat/>
    <w:uiPriority w:val="0"/>
    <w:rPr>
      <w:rFonts w:ascii="Arial" w:hAnsi="Arial" w:eastAsia="黑体"/>
      <w:b/>
      <w:bCs/>
      <w:sz w:val="24"/>
      <w:szCs w:val="24"/>
    </w:rPr>
  </w:style>
  <w:style w:type="character" w:customStyle="1" w:styleId="73">
    <w:name w:val="标题 7 Char"/>
    <w:link w:val="10"/>
    <w:autoRedefine/>
    <w:qFormat/>
    <w:uiPriority w:val="0"/>
    <w:rPr>
      <w:b/>
      <w:bCs/>
      <w:sz w:val="24"/>
      <w:szCs w:val="24"/>
    </w:rPr>
  </w:style>
  <w:style w:type="character" w:customStyle="1" w:styleId="74">
    <w:name w:val="标题 8 Char"/>
    <w:link w:val="11"/>
    <w:autoRedefine/>
    <w:qFormat/>
    <w:uiPriority w:val="0"/>
    <w:rPr>
      <w:rFonts w:ascii="Arial" w:hAnsi="Arial" w:eastAsia="黑体"/>
      <w:sz w:val="24"/>
      <w:szCs w:val="24"/>
    </w:rPr>
  </w:style>
  <w:style w:type="character" w:customStyle="1" w:styleId="75">
    <w:name w:val="标题 9 Char"/>
    <w:link w:val="12"/>
    <w:autoRedefine/>
    <w:qFormat/>
    <w:uiPriority w:val="0"/>
    <w:rPr>
      <w:rFonts w:ascii="Arial" w:hAnsi="Arial" w:eastAsia="黑体"/>
      <w:szCs w:val="21"/>
    </w:rPr>
  </w:style>
  <w:style w:type="character" w:customStyle="1" w:styleId="76">
    <w:name w:val="文档结构图 Char"/>
    <w:link w:val="16"/>
    <w:autoRedefine/>
    <w:semiHidden/>
    <w:qFormat/>
    <w:uiPriority w:val="0"/>
    <w:rPr>
      <w:rFonts w:ascii="Times New Roman" w:hAnsi="Times New Roman" w:eastAsia="宋体" w:cs="Times New Roman"/>
      <w:szCs w:val="21"/>
      <w:shd w:val="clear" w:color="auto" w:fill="000080"/>
    </w:rPr>
  </w:style>
  <w:style w:type="character" w:customStyle="1" w:styleId="77">
    <w:name w:val="批注文字 Char"/>
    <w:link w:val="17"/>
    <w:autoRedefine/>
    <w:semiHidden/>
    <w:qFormat/>
    <w:uiPriority w:val="0"/>
    <w:rPr>
      <w:rFonts w:ascii="Times New Roman" w:hAnsi="Times New Roman" w:eastAsia="宋体" w:cs="Times New Roman"/>
      <w:szCs w:val="21"/>
    </w:rPr>
  </w:style>
  <w:style w:type="character" w:customStyle="1" w:styleId="78">
    <w:name w:val="正文文本 3 Char"/>
    <w:link w:val="18"/>
    <w:autoRedefine/>
    <w:qFormat/>
    <w:uiPriority w:val="0"/>
    <w:rPr>
      <w:rFonts w:ascii="仿宋_GB2312" w:hAnsi="Arial" w:eastAsia="仿宋_GB2312" w:cs="Times New Roman"/>
      <w:sz w:val="32"/>
      <w:szCs w:val="32"/>
    </w:rPr>
  </w:style>
  <w:style w:type="character" w:customStyle="1" w:styleId="79">
    <w:name w:val="正文文本缩进 Char"/>
    <w:link w:val="20"/>
    <w:autoRedefine/>
    <w:qFormat/>
    <w:uiPriority w:val="0"/>
    <w:rPr>
      <w:rFonts w:ascii="楷体_GB2312" w:hAnsi="Times New Roman" w:eastAsia="楷体_GB2312" w:cs="Times New Roman"/>
      <w:sz w:val="32"/>
      <w:szCs w:val="32"/>
    </w:rPr>
  </w:style>
  <w:style w:type="character" w:customStyle="1" w:styleId="80">
    <w:name w:val="纯文本 Char"/>
    <w:link w:val="26"/>
    <w:autoRedefine/>
    <w:qFormat/>
    <w:uiPriority w:val="0"/>
    <w:rPr>
      <w:rFonts w:ascii="宋体" w:hAnsi="Courier New" w:eastAsia="宋体" w:cs="Courier New"/>
      <w:szCs w:val="21"/>
    </w:rPr>
  </w:style>
  <w:style w:type="character" w:customStyle="1" w:styleId="81">
    <w:name w:val="日期 Char"/>
    <w:link w:val="28"/>
    <w:autoRedefine/>
    <w:qFormat/>
    <w:uiPriority w:val="0"/>
    <w:rPr>
      <w:rFonts w:ascii="Times New Roman" w:hAnsi="Times New Roman" w:eastAsia="宋体" w:cs="Times New Roman"/>
      <w:sz w:val="24"/>
      <w:szCs w:val="24"/>
    </w:rPr>
  </w:style>
  <w:style w:type="character" w:customStyle="1" w:styleId="82">
    <w:name w:val="正文文本缩进 2 Char"/>
    <w:link w:val="29"/>
    <w:autoRedefine/>
    <w:qFormat/>
    <w:uiPriority w:val="0"/>
    <w:rPr>
      <w:rFonts w:ascii="Arial" w:hAnsi="Arial" w:eastAsia="仿宋_GB2312" w:cs="Arial"/>
      <w:sz w:val="32"/>
      <w:szCs w:val="32"/>
    </w:rPr>
  </w:style>
  <w:style w:type="character" w:customStyle="1" w:styleId="83">
    <w:name w:val="批注框文本 Char"/>
    <w:link w:val="8"/>
    <w:autoRedefine/>
    <w:semiHidden/>
    <w:qFormat/>
    <w:uiPriority w:val="0"/>
    <w:rPr>
      <w:rFonts w:ascii="Times New Roman" w:hAnsi="Times New Roman" w:eastAsia="宋体" w:cs="Times New Roman"/>
      <w:sz w:val="18"/>
      <w:szCs w:val="18"/>
    </w:rPr>
  </w:style>
  <w:style w:type="character" w:customStyle="1" w:styleId="84">
    <w:name w:val="页脚 Char"/>
    <w:link w:val="30"/>
    <w:autoRedefine/>
    <w:qFormat/>
    <w:uiPriority w:val="99"/>
    <w:rPr>
      <w:rFonts w:ascii="Times New Roman" w:hAnsi="Times New Roman" w:eastAsia="宋体" w:cs="Times New Roman"/>
      <w:sz w:val="18"/>
      <w:szCs w:val="18"/>
    </w:rPr>
  </w:style>
  <w:style w:type="character" w:customStyle="1" w:styleId="85">
    <w:name w:val="页眉 Char"/>
    <w:link w:val="31"/>
    <w:autoRedefine/>
    <w:qFormat/>
    <w:uiPriority w:val="99"/>
    <w:rPr>
      <w:rFonts w:ascii="Times New Roman" w:hAnsi="Times New Roman" w:eastAsia="宋体" w:cs="Times New Roman"/>
      <w:sz w:val="18"/>
      <w:szCs w:val="18"/>
    </w:rPr>
  </w:style>
  <w:style w:type="character" w:customStyle="1" w:styleId="86">
    <w:name w:val="正文文本缩进 3 Char"/>
    <w:link w:val="37"/>
    <w:autoRedefine/>
    <w:qFormat/>
    <w:uiPriority w:val="0"/>
    <w:rPr>
      <w:rFonts w:ascii="Arial" w:hAnsi="Arial" w:eastAsia="仿宋_GB2312" w:cs="Arial"/>
      <w:color w:val="FFFF00"/>
      <w:sz w:val="32"/>
      <w:szCs w:val="32"/>
    </w:rPr>
  </w:style>
  <w:style w:type="character" w:customStyle="1" w:styleId="87">
    <w:name w:val="正文文本 2 Char"/>
    <w:link w:val="41"/>
    <w:autoRedefine/>
    <w:qFormat/>
    <w:uiPriority w:val="0"/>
    <w:rPr>
      <w:rFonts w:ascii="楷体_GB2312" w:hAnsi="Times New Roman" w:eastAsia="楷体_GB2312" w:cs="Times New Roman"/>
      <w:sz w:val="28"/>
      <w:szCs w:val="28"/>
    </w:rPr>
  </w:style>
  <w:style w:type="character" w:customStyle="1" w:styleId="88">
    <w:name w:val="批注主题 Char"/>
    <w:link w:val="44"/>
    <w:autoRedefine/>
    <w:semiHidden/>
    <w:qFormat/>
    <w:uiPriority w:val="0"/>
    <w:rPr>
      <w:rFonts w:ascii="Times New Roman" w:hAnsi="Times New Roman" w:eastAsia="宋体" w:cs="Times New Roman"/>
      <w:b/>
      <w:bCs/>
      <w:szCs w:val="21"/>
    </w:rPr>
  </w:style>
  <w:style w:type="character" w:customStyle="1" w:styleId="89">
    <w:name w:val="正文首行缩进 Char"/>
    <w:link w:val="45"/>
    <w:autoRedefine/>
    <w:qFormat/>
    <w:uiPriority w:val="0"/>
    <w:rPr>
      <w:rFonts w:ascii="仿宋_GB2312" w:hAnsi="Times New Roman" w:eastAsia="仿宋_GB2312" w:cs="Times New Roman"/>
      <w:sz w:val="30"/>
      <w:szCs w:val="30"/>
    </w:rPr>
  </w:style>
  <w:style w:type="character" w:customStyle="1" w:styleId="90">
    <w:name w:val="正文首行缩进 2 Char"/>
    <w:link w:val="46"/>
    <w:autoRedefine/>
    <w:qFormat/>
    <w:uiPriority w:val="0"/>
    <w:rPr>
      <w:rFonts w:ascii="宋体" w:hAnsi="宋体" w:eastAsia="宋体" w:cs="Times New Roman"/>
      <w:sz w:val="32"/>
      <w:szCs w:val="20"/>
    </w:rPr>
  </w:style>
  <w:style w:type="paragraph" w:customStyle="1" w:styleId="91">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92">
    <w:name w:val="正文2"/>
    <w:basedOn w:val="1"/>
    <w:next w:val="19"/>
    <w:autoRedefine/>
    <w:qFormat/>
    <w:uiPriority w:val="1"/>
    <w:rPr>
      <w:rFonts w:ascii="Noto Sans Mono CJK JP Regular" w:hAnsi="Noto Sans Mono CJK JP Regular" w:cs="Noto Sans Mono CJK JP Regular"/>
      <w:sz w:val="24"/>
    </w:rPr>
  </w:style>
  <w:style w:type="paragraph" w:customStyle="1" w:styleId="93">
    <w:name w:val="表格文字"/>
    <w:basedOn w:val="20"/>
    <w:next w:val="19"/>
    <w:autoRedefine/>
    <w:qFormat/>
    <w:uiPriority w:val="0"/>
    <w:rPr>
      <w:spacing w:val="-20"/>
      <w:sz w:val="24"/>
      <w:szCs w:val="20"/>
    </w:rPr>
  </w:style>
  <w:style w:type="character" w:customStyle="1" w:styleId="94">
    <w:name w:val="纯文本 字符"/>
    <w:autoRedefine/>
    <w:qFormat/>
    <w:uiPriority w:val="0"/>
    <w:rPr>
      <w:rFonts w:ascii="宋体" w:hAnsi="Courier New" w:eastAsia="宋体" w:cs="Courier New"/>
      <w:kern w:val="2"/>
      <w:sz w:val="21"/>
      <w:szCs w:val="21"/>
      <w:lang w:val="en-US" w:eastAsia="zh-CN" w:bidi="ar-SA"/>
    </w:rPr>
  </w:style>
  <w:style w:type="character" w:customStyle="1" w:styleId="95">
    <w:name w:val="二级目录 Char"/>
    <w:link w:val="96"/>
    <w:autoRedefine/>
    <w:qFormat/>
    <w:uiPriority w:val="0"/>
    <w:rPr>
      <w:b/>
      <w:kern w:val="2"/>
      <w:sz w:val="30"/>
      <w:szCs w:val="28"/>
      <w:lang w:val="en-US" w:eastAsia="zh-CN" w:bidi="ar-SA"/>
    </w:rPr>
  </w:style>
  <w:style w:type="paragraph" w:customStyle="1" w:styleId="96">
    <w:name w:val="二级目录"/>
    <w:next w:val="1"/>
    <w:link w:val="95"/>
    <w:autoRedefine/>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97">
    <w:name w:val="纯文本 Char2"/>
    <w:autoRedefine/>
    <w:semiHidden/>
    <w:qFormat/>
    <w:locked/>
    <w:uiPriority w:val="99"/>
    <w:rPr>
      <w:rFonts w:ascii="宋体" w:hAnsi="Courier New" w:eastAsia="宋体" w:cs="宋体"/>
      <w:sz w:val="21"/>
      <w:szCs w:val="21"/>
    </w:rPr>
  </w:style>
  <w:style w:type="character" w:customStyle="1" w:styleId="98">
    <w:name w:val="NormalCharacter"/>
    <w:autoRedefine/>
    <w:qFormat/>
    <w:uiPriority w:val="0"/>
  </w:style>
  <w:style w:type="character" w:customStyle="1" w:styleId="99">
    <w:name w:val="font5 Char"/>
    <w:autoRedefine/>
    <w:qFormat/>
    <w:uiPriority w:val="0"/>
    <w:rPr>
      <w:rFonts w:ascii="宋体" w:hAnsi="宋体" w:eastAsia="宋体"/>
      <w:sz w:val="28"/>
      <w:szCs w:val="28"/>
      <w:lang w:val="en-US" w:eastAsia="zh-CN" w:bidi="ar-SA"/>
    </w:rPr>
  </w:style>
  <w:style w:type="character" w:customStyle="1" w:styleId="100">
    <w:name w:val="bz-content1"/>
    <w:autoRedefine/>
    <w:qFormat/>
    <w:uiPriority w:val="0"/>
    <w:rPr>
      <w:sz w:val="20"/>
      <w:szCs w:val="20"/>
      <w:u w:val="none"/>
    </w:rPr>
  </w:style>
  <w:style w:type="character" w:customStyle="1" w:styleId="101">
    <w:name w:val="列出段落 Char"/>
    <w:link w:val="102"/>
    <w:autoRedefine/>
    <w:qFormat/>
    <w:locked/>
    <w:uiPriority w:val="0"/>
    <w:rPr>
      <w:rFonts w:ascii="Calibri" w:hAnsi="Calibri"/>
      <w:sz w:val="24"/>
      <w:szCs w:val="24"/>
      <w:lang w:eastAsia="en-US" w:bidi="en-US"/>
    </w:rPr>
  </w:style>
  <w:style w:type="paragraph" w:customStyle="1" w:styleId="102">
    <w:name w:val="列出段落1"/>
    <w:basedOn w:val="1"/>
    <w:link w:val="101"/>
    <w:autoRedefine/>
    <w:qFormat/>
    <w:uiPriority w:val="0"/>
    <w:pPr>
      <w:widowControl/>
      <w:ind w:left="720"/>
      <w:contextualSpacing/>
      <w:jc w:val="left"/>
    </w:pPr>
    <w:rPr>
      <w:rFonts w:ascii="Calibri" w:hAnsi="Calibri"/>
      <w:kern w:val="0"/>
      <w:sz w:val="24"/>
      <w:szCs w:val="24"/>
      <w:lang w:eastAsia="en-US" w:bidi="en-US"/>
    </w:rPr>
  </w:style>
  <w:style w:type="character" w:customStyle="1" w:styleId="103">
    <w:name w:val="页脚 Char1"/>
    <w:autoRedefine/>
    <w:semiHidden/>
    <w:qFormat/>
    <w:uiPriority w:val="99"/>
    <w:rPr>
      <w:rFonts w:ascii="Times New Roman" w:hAnsi="Times New Roman" w:eastAsia="宋体" w:cs="Times New Roman"/>
      <w:sz w:val="18"/>
      <w:szCs w:val="18"/>
    </w:rPr>
  </w:style>
  <w:style w:type="character" w:customStyle="1" w:styleId="104">
    <w:name w:val="ewb-weather"/>
    <w:autoRedefine/>
    <w:qFormat/>
    <w:uiPriority w:val="0"/>
  </w:style>
  <w:style w:type="character" w:customStyle="1" w:styleId="105">
    <w:name w:val="纯文本 Char1"/>
    <w:autoRedefine/>
    <w:semiHidden/>
    <w:qFormat/>
    <w:uiPriority w:val="99"/>
    <w:rPr>
      <w:rFonts w:ascii="宋体" w:hAnsi="Courier New" w:eastAsia="宋体" w:cs="Courier New"/>
      <w:szCs w:val="21"/>
    </w:rPr>
  </w:style>
  <w:style w:type="paragraph" w:customStyle="1" w:styleId="10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0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08">
    <w:name w:val="xl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9">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10">
    <w:name w:val="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1">
    <w:name w:val="Char1"/>
    <w:basedOn w:val="1"/>
    <w:autoRedefine/>
    <w:qFormat/>
    <w:uiPriority w:val="0"/>
    <w:pPr>
      <w:tabs>
        <w:tab w:val="left" w:pos="360"/>
      </w:tabs>
      <w:ind w:firstLine="200" w:firstLineChars="200"/>
    </w:pPr>
    <w:rPr>
      <w:sz w:val="28"/>
      <w:szCs w:val="30"/>
    </w:rPr>
  </w:style>
  <w:style w:type="paragraph" w:customStyle="1" w:styleId="112">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13">
    <w:name w:val="WPSOffice手动目录 1"/>
    <w:autoRedefine/>
    <w:qFormat/>
    <w:uiPriority w:val="0"/>
    <w:rPr>
      <w:rFonts w:ascii="Times New Roman" w:hAnsi="Times New Roman" w:eastAsia="宋体" w:cs="Times New Roman"/>
      <w:lang w:val="en-US" w:eastAsia="zh-CN" w:bidi="ar-SA"/>
    </w:rPr>
  </w:style>
  <w:style w:type="paragraph" w:customStyle="1" w:styleId="114">
    <w:name w:val="xl30"/>
    <w:basedOn w:val="1"/>
    <w:autoRedefine/>
    <w:qFormat/>
    <w:uiPriority w:val="0"/>
    <w:pPr>
      <w:widowControl/>
      <w:spacing w:before="100" w:beforeAutospacing="1" w:after="100" w:afterAutospacing="1"/>
      <w:jc w:val="center"/>
    </w:pPr>
    <w:rPr>
      <w:rFonts w:ascii="宋体" w:hAnsi="宋体"/>
      <w:b/>
      <w:bCs/>
      <w:kern w:val="0"/>
      <w:sz w:val="36"/>
      <w:szCs w:val="36"/>
    </w:rPr>
  </w:style>
  <w:style w:type="paragraph" w:customStyle="1" w:styleId="115">
    <w:name w:val="标题一、"/>
    <w:basedOn w:val="1"/>
    <w:autoRedefine/>
    <w:qFormat/>
    <w:uiPriority w:val="99"/>
    <w:pPr>
      <w:spacing w:beforeLines="100" w:afterLines="100" w:line="360" w:lineRule="auto"/>
      <w:jc w:val="center"/>
      <w:outlineLvl w:val="0"/>
    </w:pPr>
    <w:rPr>
      <w:rFonts w:ascii="黑体" w:eastAsia="黑体"/>
      <w:sz w:val="32"/>
      <w:szCs w:val="32"/>
    </w:rPr>
  </w:style>
  <w:style w:type="paragraph" w:customStyle="1" w:styleId="116">
    <w:name w:val="p15"/>
    <w:basedOn w:val="1"/>
    <w:autoRedefine/>
    <w:qFormat/>
    <w:uiPriority w:val="0"/>
  </w:style>
  <w:style w:type="paragraph" w:customStyle="1" w:styleId="117">
    <w:name w:val="4"/>
    <w:basedOn w:val="1"/>
    <w:next w:val="37"/>
    <w:autoRedefine/>
    <w:qFormat/>
    <w:uiPriority w:val="0"/>
    <w:pPr>
      <w:spacing w:line="360" w:lineRule="auto"/>
      <w:ind w:firstLine="420"/>
    </w:pPr>
    <w:rPr>
      <w:color w:val="FF0000"/>
      <w:sz w:val="24"/>
      <w:szCs w:val="24"/>
    </w:rPr>
  </w:style>
  <w:style w:type="paragraph" w:customStyle="1" w:styleId="118">
    <w:name w:val="样式 标题 1 + 宋体 居中 段前: 48 磅 段后: 12 磅 行距: 1.5 倍行距"/>
    <w:basedOn w:val="2"/>
    <w:autoRedefine/>
    <w:qFormat/>
    <w:uiPriority w:val="0"/>
    <w:pPr>
      <w:keepNext w:val="0"/>
      <w:tabs>
        <w:tab w:val="left" w:pos="3720"/>
      </w:tabs>
      <w:adjustRightInd w:val="0"/>
      <w:spacing w:line="360" w:lineRule="auto"/>
      <w:textAlignment w:val="baseline"/>
    </w:pPr>
    <w:rPr>
      <w:rFonts w:ascii="宋体" w:hAnsi="宋体" w:eastAsia="黑体" w:cs="宋体"/>
      <w:kern w:val="2"/>
      <w:sz w:val="32"/>
      <w:szCs w:val="32"/>
      <w:lang w:val="zh-CN"/>
    </w:rPr>
  </w:style>
  <w:style w:type="paragraph" w:customStyle="1" w:styleId="119">
    <w:name w:val="p0"/>
    <w:basedOn w:val="1"/>
    <w:autoRedefine/>
    <w:qFormat/>
    <w:uiPriority w:val="0"/>
    <w:pPr>
      <w:widowControl/>
    </w:pPr>
    <w:rPr>
      <w:rFonts w:ascii="Calibri" w:hAnsi="Calibri" w:cs="宋体"/>
      <w:kern w:val="0"/>
    </w:rPr>
  </w:style>
  <w:style w:type="paragraph" w:customStyle="1" w:styleId="120">
    <w:name w:val="Body Text(ch)"/>
    <w:basedOn w:val="1"/>
    <w:next w:val="19"/>
    <w:autoRedefine/>
    <w:qFormat/>
    <w:uiPriority w:val="0"/>
    <w:pPr>
      <w:spacing w:after="120"/>
    </w:pPr>
    <w:rPr>
      <w:rFonts w:ascii="宋体" w:hAnsi="Arial"/>
      <w:bCs/>
      <w:iCs/>
      <w:szCs w:val="24"/>
    </w:rPr>
  </w:style>
  <w:style w:type="paragraph" w:customStyle="1" w:styleId="12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22">
    <w:name w:val="List Paragraph*"/>
    <w:basedOn w:val="1"/>
    <w:autoRedefine/>
    <w:qFormat/>
    <w:uiPriority w:val="7"/>
    <w:pPr>
      <w:ind w:left="151"/>
    </w:pPr>
    <w:rPr>
      <w:kern w:val="1"/>
    </w:rPr>
  </w:style>
  <w:style w:type="paragraph" w:customStyle="1" w:styleId="123">
    <w:name w:val="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4">
    <w:name w:val="图标"/>
    <w:basedOn w:val="1"/>
    <w:next w:val="1"/>
    <w:autoRedefine/>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25">
    <w:name w:val="font6"/>
    <w:basedOn w:val="1"/>
    <w:autoRedefine/>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26">
    <w:name w:val="纯文本1"/>
    <w:basedOn w:val="1"/>
    <w:autoRedefine/>
    <w:qFormat/>
    <w:uiPriority w:val="0"/>
    <w:pPr>
      <w:spacing w:line="360" w:lineRule="auto"/>
    </w:pPr>
    <w:rPr>
      <w:rFonts w:ascii="宋体" w:hAnsi="Courier New" w:cs="Courier New"/>
    </w:rPr>
  </w:style>
  <w:style w:type="paragraph" w:customStyle="1" w:styleId="127">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128">
    <w:name w:val="font7"/>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9">
    <w:name w:val="xl29"/>
    <w:basedOn w:val="1"/>
    <w:autoRedefine/>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0">
    <w:name w:val="附录1"/>
    <w:autoRedefine/>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styleId="131">
    <w:name w:val="List Paragraph"/>
    <w:basedOn w:val="1"/>
    <w:autoRedefine/>
    <w:qFormat/>
    <w:uiPriority w:val="1"/>
    <w:pPr>
      <w:widowControl/>
      <w:ind w:left="720"/>
      <w:contextualSpacing/>
      <w:jc w:val="left"/>
    </w:pPr>
    <w:rPr>
      <w:rFonts w:ascii="Calibri" w:hAnsi="Calibri"/>
      <w:kern w:val="0"/>
      <w:sz w:val="24"/>
      <w:szCs w:val="24"/>
      <w:lang w:eastAsia="en-US" w:bidi="en-US"/>
    </w:rPr>
  </w:style>
  <w:style w:type="paragraph" w:customStyle="1" w:styleId="132">
    <w:name w:val="Char Char Char Char1"/>
    <w:basedOn w:val="16"/>
    <w:autoRedefine/>
    <w:qFormat/>
    <w:uiPriority w:val="0"/>
    <w:pPr>
      <w:adjustRightInd w:val="0"/>
      <w:snapToGrid w:val="0"/>
      <w:spacing w:line="360" w:lineRule="auto"/>
    </w:pPr>
    <w:rPr>
      <w:rFonts w:ascii="Tahoma" w:hAnsi="Tahoma"/>
      <w:sz w:val="24"/>
      <w:szCs w:val="24"/>
    </w:rPr>
  </w:style>
  <w:style w:type="paragraph" w:customStyle="1" w:styleId="133">
    <w:name w:val="xl25"/>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34">
    <w:name w:val="font5"/>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35">
    <w:name w:val="正文文本样式"/>
    <w:basedOn w:val="1"/>
    <w:autoRedefine/>
    <w:qFormat/>
    <w:uiPriority w:val="0"/>
    <w:pPr>
      <w:spacing w:line="360" w:lineRule="auto"/>
      <w:ind w:firstLine="482"/>
    </w:pPr>
    <w:rPr>
      <w:rFonts w:cs="宋体"/>
      <w:sz w:val="24"/>
      <w:szCs w:val="20"/>
    </w:rPr>
  </w:style>
  <w:style w:type="paragraph" w:customStyle="1" w:styleId="136">
    <w:name w:val="table_1stline"/>
    <w:basedOn w:val="1"/>
    <w:autoRedefine/>
    <w:qFormat/>
    <w:uiPriority w:val="0"/>
    <w:pPr>
      <w:widowControl/>
      <w:spacing w:before="120"/>
      <w:jc w:val="left"/>
    </w:pPr>
    <w:rPr>
      <w:bCs/>
      <w:kern w:val="0"/>
      <w:sz w:val="20"/>
      <w:szCs w:val="20"/>
      <w:lang w:val="de-DE" w:eastAsia="de-DE"/>
    </w:rPr>
  </w:style>
  <w:style w:type="paragraph" w:customStyle="1" w:styleId="137">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38">
    <w:name w:val="正文文本缩进 21"/>
    <w:basedOn w:val="64"/>
    <w:autoRedefine/>
    <w:qFormat/>
    <w:uiPriority w:val="0"/>
    <w:pPr>
      <w:widowControl w:val="0"/>
      <w:ind w:firstLine="560"/>
      <w:jc w:val="both"/>
    </w:pPr>
    <w:rPr>
      <w:rFonts w:ascii="宋体" w:hAnsi="宋体" w:cs="宋体"/>
      <w:sz w:val="28"/>
      <w:szCs w:val="28"/>
    </w:rPr>
  </w:style>
  <w:style w:type="paragraph" w:customStyle="1" w:styleId="139">
    <w:name w:val="_Style 2"/>
    <w:basedOn w:val="1"/>
    <w:autoRedefine/>
    <w:qFormat/>
    <w:uiPriority w:val="0"/>
    <w:pPr>
      <w:ind w:firstLine="420" w:firstLineChars="200"/>
    </w:pPr>
  </w:style>
  <w:style w:type="paragraph" w:customStyle="1" w:styleId="140">
    <w:name w:val="中文正文、"/>
    <w:basedOn w:val="1"/>
    <w:autoRedefine/>
    <w:qFormat/>
    <w:uiPriority w:val="0"/>
    <w:pPr>
      <w:spacing w:line="360" w:lineRule="auto"/>
      <w:ind w:firstLine="420" w:firstLineChars="200"/>
    </w:pPr>
  </w:style>
  <w:style w:type="paragraph" w:customStyle="1" w:styleId="141">
    <w:name w:val="table_lines"/>
    <w:basedOn w:val="1"/>
    <w:autoRedefine/>
    <w:qFormat/>
    <w:uiPriority w:val="0"/>
    <w:pPr>
      <w:widowControl/>
      <w:jc w:val="left"/>
    </w:pPr>
    <w:rPr>
      <w:kern w:val="0"/>
      <w:sz w:val="20"/>
      <w:szCs w:val="20"/>
      <w:lang w:val="de-DE" w:eastAsia="de-DE"/>
    </w:rPr>
  </w:style>
  <w:style w:type="paragraph" w:customStyle="1" w:styleId="142">
    <w:name w:val="正文3"/>
    <w:autoRedefine/>
    <w:qFormat/>
    <w:uiPriority w:val="0"/>
    <w:pPr>
      <w:widowControl w:val="0"/>
      <w:jc w:val="both"/>
    </w:pPr>
    <w:rPr>
      <w:rFonts w:ascii="微软雅黑" w:hAnsi="微软雅黑" w:eastAsia="微软雅黑" w:cs="宋体"/>
      <w:b/>
      <w:bCs/>
      <w:sz w:val="24"/>
      <w:szCs w:val="24"/>
      <w:lang w:val="en-US" w:eastAsia="zh-CN" w:bidi="ar-SA"/>
    </w:rPr>
  </w:style>
  <w:style w:type="paragraph" w:customStyle="1" w:styleId="143">
    <w:name w:val="Char Char Char Char"/>
    <w:basedOn w:val="16"/>
    <w:autoRedefine/>
    <w:qFormat/>
    <w:uiPriority w:val="0"/>
    <w:pPr>
      <w:adjustRightInd w:val="0"/>
      <w:snapToGrid w:val="0"/>
      <w:spacing w:line="360" w:lineRule="auto"/>
    </w:pPr>
    <w:rPr>
      <w:rFonts w:ascii="Tahoma" w:hAnsi="Tahoma"/>
      <w:sz w:val="24"/>
      <w:szCs w:val="24"/>
    </w:rPr>
  </w:style>
  <w:style w:type="paragraph" w:customStyle="1" w:styleId="144">
    <w:name w:val="样式1"/>
    <w:basedOn w:val="1"/>
    <w:autoRedefine/>
    <w:qFormat/>
    <w:uiPriority w:val="0"/>
    <w:pPr>
      <w:numPr>
        <w:ilvl w:val="0"/>
        <w:numId w:val="3"/>
      </w:numPr>
      <w:adjustRightInd w:val="0"/>
      <w:textAlignment w:val="baseline"/>
    </w:pPr>
    <w:rPr>
      <w:rFonts w:ascii="宋体" w:hAnsi="宋体"/>
      <w:kern w:val="0"/>
    </w:rPr>
  </w:style>
  <w:style w:type="paragraph" w:customStyle="1" w:styleId="145">
    <w:name w:val="标题3"/>
    <w:basedOn w:val="1"/>
    <w:next w:val="1"/>
    <w:autoRedefine/>
    <w:qFormat/>
    <w:uiPriority w:val="0"/>
    <w:pPr>
      <w:autoSpaceDE w:val="0"/>
      <w:autoSpaceDN w:val="0"/>
      <w:snapToGrid w:val="0"/>
      <w:spacing w:line="590" w:lineRule="atLeast"/>
      <w:ind w:firstLine="624"/>
    </w:pPr>
    <w:rPr>
      <w:rFonts w:ascii="方正黑体_GBK" w:eastAsia="方正黑体_GBK"/>
      <w:kern w:val="0"/>
      <w:sz w:val="32"/>
      <w:szCs w:val="32"/>
    </w:rPr>
  </w:style>
  <w:style w:type="paragraph" w:customStyle="1" w:styleId="146">
    <w:name w:val="Char"/>
    <w:basedOn w:val="16"/>
    <w:autoRedefine/>
    <w:qFormat/>
    <w:uiPriority w:val="0"/>
    <w:rPr>
      <w:rFonts w:ascii="Tahoma" w:hAnsi="Tahoma"/>
      <w:sz w:val="24"/>
      <w:szCs w:val="24"/>
    </w:rPr>
  </w:style>
  <w:style w:type="paragraph" w:customStyle="1" w:styleId="147">
    <w:name w:val="普通 (Web)"/>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48">
    <w:name w:val="Char Char Char Char Char Char Char Char Char Char"/>
    <w:basedOn w:val="1"/>
    <w:autoRedefine/>
    <w:qFormat/>
    <w:uiPriority w:val="0"/>
    <w:pPr>
      <w:adjustRightInd w:val="0"/>
      <w:spacing w:line="360" w:lineRule="auto"/>
    </w:pPr>
    <w:rPr>
      <w:kern w:val="0"/>
      <w:sz w:val="24"/>
      <w:szCs w:val="20"/>
    </w:rPr>
  </w:style>
  <w:style w:type="paragraph" w:styleId="149">
    <w:name w:val="No Spacing"/>
    <w:autoRedefine/>
    <w:qFormat/>
    <w:uiPriority w:val="0"/>
    <w:pPr>
      <w:widowControl w:val="0"/>
      <w:jc w:val="both"/>
    </w:pPr>
    <w:rPr>
      <w:rFonts w:ascii="Times New Roman" w:hAnsi="Times New Roman" w:eastAsia="宋体" w:cs="Times New Roman"/>
      <w:kern w:val="2"/>
      <w:sz w:val="21"/>
      <w:szCs w:val="21"/>
      <w:lang w:val="en-US" w:eastAsia="zh-CN" w:bidi="ar-SA"/>
    </w:rPr>
  </w:style>
  <w:style w:type="table" w:customStyle="1" w:styleId="150">
    <w:name w:val="Table Normal"/>
    <w:autoRedefine/>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51">
    <w:name w:val="[Normal]"/>
    <w:autoRedefine/>
    <w:qFormat/>
    <w:uiPriority w:val="0"/>
    <w:rPr>
      <w:rFonts w:ascii="方正仿宋简体" w:hAnsi="方正仿宋简体" w:eastAsia="方正仿宋简体" w:cs="Courier New"/>
      <w:sz w:val="24"/>
      <w:szCs w:val="22"/>
      <w:lang w:val="zh-CN" w:eastAsia="zh-CN" w:bidi="ar-SA"/>
    </w:rPr>
  </w:style>
  <w:style w:type="character" w:customStyle="1" w:styleId="152">
    <w:name w:val="未处理的提及"/>
    <w:autoRedefine/>
    <w:unhideWhenUsed/>
    <w:qFormat/>
    <w:uiPriority w:val="99"/>
    <w:rPr>
      <w:color w:val="605E5C"/>
      <w:shd w:val="clear" w:color="auto" w:fill="E1DFDD"/>
    </w:rPr>
  </w:style>
  <w:style w:type="paragraph" w:customStyle="1" w:styleId="153">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4">
    <w:name w:val="10"/>
    <w:basedOn w:val="49"/>
    <w:qFormat/>
    <w:uiPriority w:val="0"/>
    <w:rPr>
      <w:rFonts w:hint="default" w:ascii="Times New Roman" w:hAnsi="Times New Roman" w:cs="Times New Roman"/>
    </w:rPr>
  </w:style>
  <w:style w:type="paragraph" w:customStyle="1" w:styleId="155">
    <w:name w:val="*正文"/>
    <w:basedOn w:val="1"/>
    <w:qFormat/>
    <w:uiPriority w:val="0"/>
    <w:pPr>
      <w:spacing w:after="120" w:afterLines="50" w:line="360" w:lineRule="auto"/>
      <w:ind w:firstLine="200"/>
    </w:pPr>
    <w:rPr>
      <w:rFonts w:eastAsiaTheme="minorEastAsia" w:cstheme="minorBidi"/>
      <w:sz w:val="24"/>
      <w:szCs w:val="24"/>
    </w:rPr>
  </w:style>
  <w:style w:type="paragraph" w:customStyle="1" w:styleId="156">
    <w:name w:val="Body Text Indent 2"/>
    <w:basedOn w:val="1"/>
    <w:qFormat/>
    <w:uiPriority w:val="0"/>
    <w:pPr>
      <w:ind w:firstLine="560"/>
    </w:pPr>
    <w:rPr>
      <w:rFonts w:ascii="宋体" w:hAnsi="宋体"/>
      <w:kern w:val="0"/>
      <w:sz w:val="28"/>
    </w:rPr>
  </w:style>
  <w:style w:type="paragraph" w:customStyle="1" w:styleId="157">
    <w:name w:val="Normal"/>
    <w:qFormat/>
    <w:uiPriority w:val="0"/>
    <w:rPr>
      <w:rFonts w:ascii="Times New Roman" w:hAnsi="Times New Roman" w:eastAsia="宋体" w:cs="Times New Roman"/>
      <w:sz w:val="24"/>
      <w:szCs w:val="24"/>
      <w:lang w:val="en-US" w:eastAsia="zh-CN" w:bidi="ar-SA"/>
    </w:rPr>
  </w:style>
  <w:style w:type="paragraph" w:customStyle="1" w:styleId="158">
    <w:name w:val="正文首行缩进 21"/>
    <w:basedOn w:val="159"/>
    <w:qFormat/>
    <w:uiPriority w:val="0"/>
    <w:pPr>
      <w:widowControl/>
      <w:spacing w:after="120"/>
      <w:ind w:left="420" w:firstLine="420"/>
    </w:pPr>
    <w:rPr>
      <w:rFonts w:ascii="仿宋_GB2312" w:eastAsia="仿宋_GB2312"/>
      <w:color w:val="FF6600"/>
      <w:sz w:val="21"/>
    </w:rPr>
  </w:style>
  <w:style w:type="paragraph" w:customStyle="1" w:styleId="159">
    <w:name w:val="正文文本缩进1"/>
    <w:basedOn w:val="1"/>
    <w:qFormat/>
    <w:uiPriority w:val="0"/>
    <w:pPr>
      <w:ind w:firstLine="630"/>
    </w:pPr>
    <w:rPr>
      <w:rFonts w:ascii="楷体_GB2312" w:eastAsia="楷体_GB2312"/>
      <w:sz w:val="32"/>
      <w:szCs w:val="20"/>
      <w:lang w:eastAsia="en-US"/>
    </w:rPr>
  </w:style>
  <w:style w:type="paragraph" w:customStyle="1" w:styleId="160">
    <w:name w:val="正文缩进1"/>
    <w:basedOn w:val="1"/>
    <w:qFormat/>
    <w:uiPriority w:val="0"/>
    <w:pPr>
      <w:ind w:firstLine="420"/>
    </w:pPr>
    <w:rPr>
      <w:szCs w:val="20"/>
    </w:rPr>
  </w:style>
  <w:style w:type="paragraph" w:customStyle="1" w:styleId="161">
    <w:name w:val="Heading3"/>
    <w:basedOn w:val="1"/>
    <w:next w:val="1"/>
    <w:qFormat/>
    <w:uiPriority w:val="0"/>
    <w:pPr>
      <w:keepNext/>
      <w:keepLines/>
      <w:spacing w:before="260" w:after="260" w:line="416" w:lineRule="auto"/>
    </w:pPr>
    <w:rPr>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8d88d9c3-fa5c-45b2-b890-b29c532acc9d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75D2FF11</paraID>
      <start>0</start>
      <end>2</end>
      <status>modified</status>
      <modifiedWord>1.</modifiedWord>
      <trackRevisions>false</trackRevisions>
    </reviewItem>
    <reviewItem>
      <errorID>d3041cbb-8915-4110-b090-36815e8a5516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2ED86E7D</paraID>
      <start>0</start>
      <end>2</end>
      <status>modified</status>
      <modifiedWord>2.</modifiedWord>
      <trackRevisions>false</trackRevisions>
    </reviewItem>
    <reviewItem>
      <errorID>dcec7d24-0a37-4a2a-90c0-cf5db821b8be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14E5DFFF</paraID>
      <start>0</start>
      <end>2</end>
      <status>modified</status>
      <modifiedWord>3.</modifiedWord>
      <trackRevisions>false</trackRevisions>
    </reviewItem>
    <reviewItem>
      <errorID>597af30b-78df-413a-b460-0f92ad04e9d0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6AC0177D</paraID>
      <start>0</start>
      <end>2</end>
      <status>modified</status>
      <modifiedWord>4.</modifiedWord>
      <trackRevisions>false</trackRevisions>
    </reviewItem>
    <reviewItem>
      <errorID>90447e84-07e4-4f0b-b9c5-6105dcafc00e</errorID>
      <errorWord>执有</errorWord>
      <group>L1_Word</group>
      <groupName>字词问题</groupName>
      <ability>L2_Typo</ability>
      <abilityName>字词错误</abilityName>
      <candidateList>
        <item>持有</item>
      </candidateList>
      <explain/>
      <paraID>6AC0177D</paraID>
      <start>35</start>
      <end>37</end>
      <status>modified</status>
      <modifiedWord>持有</modifiedWord>
      <trackRevisions>false</trackRevisions>
    </reviewItem>
    <reviewItem>
      <errorID>4e5865cd-788b-4e05-bf70-d755267dbeca</errorID>
      <errorWord>,</errorWord>
      <group>L1_Format</group>
      <groupName>格式问题</groupName>
      <ability>L2_HalfPunc_CN</ability>
      <abilityName/>
      <candidateList>
        <item>，</item>
      </candidateList>
      <explain>文本全半角错误。</explain>
      <paraID>6AC0177D</paraID>
      <start>54</start>
      <end>55</end>
      <status>modified</status>
      <modifiedWord>，</modifiedWord>
      <trackRevisions>false</trackRevisions>
    </reviewItem>
    <reviewItem>
      <errorID>f01553ad-5bc7-4398-ac90-59d2e110c34a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22860E14</paraID>
      <start>0</start>
      <end>2</end>
      <status>modified</status>
      <modifiedWord>5.</modifiedWord>
      <trackRevisions>false</trackRevisions>
    </reviewItem>
    <reviewItem>
      <errorID>b400d1a0-f8c7-4eb0-b8bd-5cc6cbf2c5ba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6D27BC37</paraID>
      <start>0</start>
      <end>2</end>
      <status>modified</status>
      <modifiedWord>6.</modifiedWord>
      <trackRevisions>false</trackRevisions>
    </reviewItem>
    <reviewItem>
      <errorID>bed972b4-8277-409e-825f-7cd2d7a763d7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67C1CEBE</paraID>
      <start>0</start>
      <end>2</end>
      <status>modified</status>
      <modifiedWord>7.</modifiedWord>
      <trackRevisions>false</trackRevisions>
    </reviewItem>
    <reviewItem>
      <errorID>0696b7ab-30a1-4d8e-8409-030432bacb59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652D9A9</paraID>
      <start>0</start>
      <end>2</end>
      <status>modified</status>
      <modifiedWord>1.</modifiedWord>
      <trackRevisions>false</trackRevisions>
    </reviewItem>
    <reviewItem>
      <errorID>1b8260e9-d2ec-45a6-b56d-b5beb7722196</errorID>
      <errorWord>日至2026年</errorWord>
      <group>L1_Word</group>
      <groupName>字词问题</groupName>
      <ability>L2_Typo</ability>
      <abilityName>字词错误</abilityName>
      <candidateList>
        <item>日起至2026年</item>
      </candidateList>
      <explain/>
      <paraID> 652D9A9</paraID>
      <start>16</start>
      <end>23</end>
      <status>ignored</status>
      <modifiedWord/>
      <trackRevisions>false</trackRevisions>
    </reviewItem>
    <reviewItem>
      <errorID>f78664ef-18a3-4880-91a3-63671e05a1cd</errorID>
      <errorWord>下午14:00</errorWord>
      <group>L1_Knowledge</group>
      <groupName>知识性问题</groupName>
      <ability>L2_Time</ability>
      <abilityName>日期时间</abilityName>
      <candidateList>
        <item>14:00</item>
      </candidateList>
      <explain>24小时制的时间，不需要强调“下午”。</explain>
      <paraID> 652D9A9</paraID>
      <start>39</start>
      <end>46</end>
      <status>ignored</status>
      <modifiedWord/>
      <trackRevisions>false</trackRevisions>
    </reviewItem>
    <reviewItem>
      <errorID>56b27c87-281d-4ac6-9b17-4d45a6279a54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531753AB</paraID>
      <start>0</start>
      <end>2</end>
      <status>modified</status>
      <modifiedWord>2.</modifiedWord>
      <trackRevisions>false</trackRevisions>
    </reviewItem>
    <reviewItem>
      <errorID>1f39ab43-4b4c-47c2-b220-13c6deb29f22</errorID>
      <errorWord>,</errorWord>
      <group>L1_Format</group>
      <groupName>格式问题</groupName>
      <ability>L2_HalfPunc_CN</ability>
      <abilityName/>
      <candidateList>
        <item>，</item>
      </candidateList>
      <explain>文本全半角错误。</explain>
      <paraID>531753AB</paraID>
      <start>34</start>
      <end>35</end>
      <status>modified</status>
      <modifiedWord>，</modifiedWord>
      <trackRevisions>false</trackRevisions>
    </reviewItem>
    <reviewItem>
      <errorID>4067a9ee-ad49-41b2-ad4b-4ea3839aa657</errorID>
      <errorWord>红章</errorWord>
      <group>L1_Word</group>
      <groupName>字词问题</groupName>
      <ability>L2_Typo</ability>
      <abilityName>字词错误</abilityName>
      <candidateList>
        <item>公章</item>
      </candidateList>
      <explain/>
      <paraID>531753AB</paraID>
      <start>53</start>
      <end>55</end>
      <status>ignored</status>
      <modifiedWord/>
      <trackRevisions>false</trackRevisions>
    </reviewItem>
    <reviewItem>
      <errorID>0bdcd66b-689f-4582-8e25-0ff11600384b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5561B38C</paraID>
      <start>0</start>
      <end>2</end>
      <status>modified</status>
      <modifiedWord>2.</modifiedWord>
      <trackRevisions>false</trackRevisions>
    </reviewItem>
    <reviewItem>
      <errorID>386975a4-f9ff-47a8-bc18-a559f5baf7c0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7BD7F3B5</paraID>
      <start>0</start>
      <end>2</end>
      <status>modified</status>
      <modifiedWord>3.</modifiedWord>
      <trackRevisions>false</trackRevisions>
    </reviewItem>
    <reviewItem>
      <errorID>6cb77983-472d-4fc4-8407-18b2a806a062</errorID>
      <errorWord>,</errorWord>
      <group>L1_Format</group>
      <groupName>格式问题</groupName>
      <ability>L2_HalfPunc_CN</ability>
      <abilityName/>
      <candidateList>
        <item>，</item>
      </candidateList>
      <explain>文本全半角错误。</explain>
      <paraID>7BD7F3B5</paraID>
      <start>68</start>
      <end>69</end>
      <status>modified</status>
      <modifiedWord>，</modifiedWord>
      <trackRevisions>false</trackRevisions>
    </reviewItem>
    <reviewItem>
      <errorID>8b23222f-9cbb-4fc4-b9fe-3400a9a8f2b6</errorID>
      <errorWord>下午14：30</errorWord>
      <group>L1_Knowledge</group>
      <groupName>知识性问题</groupName>
      <ability>L2_Time</ability>
      <abilityName>日期时间</abilityName>
      <candidateList>
        <item>14:30</item>
      </candidateList>
      <explain>24小时制的时间，不需要强调“下午”，并且冒号应使用半角。</explain>
      <paraID>2E03E824</paraID>
      <start>21</start>
      <end>28</end>
      <status>ignored</status>
      <modifiedWord/>
      <trackRevisions>false</trackRevisions>
    </reviewItem>
    <reviewItem>
      <errorID>82150856-5f03-4622-b2c5-aae702025f06</errorID>
      <errorWord>下午14：30</errorWord>
      <group>L1_Knowledge</group>
      <groupName>知识性问题</groupName>
      <ability>L2_Time</ability>
      <abilityName>日期时间</abilityName>
      <candidateList>
        <item>14:30</item>
      </candidateList>
      <explain>24小时制的时间，不需要强调“下午”，并且冒号应使用半角。</explain>
      <paraID>5A40049C</paraID>
      <start>15</start>
      <end>22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08ef30-01ca-4a2a-a02c-d4b44c101fd1}">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1706</Words>
  <Characters>1850</Characters>
  <Lines>106</Lines>
  <Paragraphs>30</Paragraphs>
  <TotalTime>17</TotalTime>
  <ScaleCrop>false</ScaleCrop>
  <LinksUpToDate>false</LinksUpToDate>
  <CharactersWithSpaces>1857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2023-02-20T15:01:00Z</dcterms:created>
  <dc:creator>系统生成</dc:creator>
  <cp:lastModifiedBy>想飞的鱼</cp:lastModifiedBy>
  <cp:lastPrinted>2025-03-06T07:12:00Z</cp:lastPrinted>
  <dcterms:modified xsi:type="dcterms:W3CDTF">2026-06-12T02:22:29Z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310F81C75463417D9537E2344B5D4D04_13</vt:lpwstr>
  </property>
  <property fmtid="{D5CDD505-2E9C-101B-9397-08002B2CF9AE}" pid="4" name="KSOTemplateDocerSaveRecord">
    <vt:lpwstr>eyJoZGlkIjoiNjZhZTNkN2M5ZTQxMzA5YzhhZTBkNzcwNWI1MDI1MmMiLCJ1c2VySWQiOiIzOTEyNDA0NzEifQ==</vt:lpwstr>
  </property>
</Properties>
</file>